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E05D4C">
        <w:rPr>
          <w:b/>
          <w:sz w:val="48"/>
          <w:szCs w:val="48"/>
        </w:rPr>
        <w:t xml:space="preserve">TISKOVÉ ODDĚLENÍ </w:t>
      </w:r>
    </w:p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E05D4C">
        <w:rPr>
          <w:b/>
          <w:sz w:val="32"/>
          <w:szCs w:val="32"/>
        </w:rPr>
        <w:t>MINISTERSTVA OBRANY ČESKÉ REPUBLIKY</w:t>
      </w:r>
    </w:p>
    <w:p w:rsidR="006332CF" w:rsidRPr="00E05D4C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E05D4C" w:rsidRDefault="006332CF" w:rsidP="00100829">
      <w:pPr>
        <w:tabs>
          <w:tab w:val="left" w:pos="1134"/>
        </w:tabs>
        <w:jc w:val="both"/>
      </w:pPr>
      <w:r w:rsidRPr="00E05D4C">
        <w:rPr>
          <w:b/>
        </w:rPr>
        <w:t>Datum</w:t>
      </w:r>
      <w:r w:rsidRPr="00E05D4C">
        <w:rPr>
          <w:bCs/>
        </w:rPr>
        <w:t xml:space="preserve">: </w:t>
      </w:r>
      <w:r w:rsidRPr="00E05D4C">
        <w:rPr>
          <w:bCs/>
        </w:rPr>
        <w:tab/>
      </w:r>
      <w:r w:rsidRPr="00E05D4C">
        <w:rPr>
          <w:bCs/>
        </w:rPr>
        <w:tab/>
      </w:r>
      <w:r w:rsidR="003B0AC3">
        <w:rPr>
          <w:bCs/>
        </w:rPr>
        <w:t>22</w:t>
      </w:r>
      <w:r w:rsidRPr="00E05D4C">
        <w:rPr>
          <w:bCs/>
        </w:rPr>
        <w:t xml:space="preserve">. </w:t>
      </w:r>
      <w:r w:rsidR="000B63CF" w:rsidRPr="00E05D4C">
        <w:rPr>
          <w:bCs/>
        </w:rPr>
        <w:t>října</w:t>
      </w:r>
      <w:r w:rsidR="00D261E7" w:rsidRPr="00E05D4C">
        <w:rPr>
          <w:bCs/>
        </w:rPr>
        <w:t xml:space="preserve"> </w:t>
      </w:r>
      <w:r w:rsidRPr="00E05D4C">
        <w:rPr>
          <w:bCs/>
        </w:rPr>
        <w:t>202</w:t>
      </w:r>
      <w:r w:rsidR="005C4208" w:rsidRPr="00E05D4C">
        <w:rPr>
          <w:bCs/>
        </w:rPr>
        <w:t>1</w:t>
      </w:r>
      <w:r w:rsidRPr="00E05D4C">
        <w:rPr>
          <w:bCs/>
        </w:rPr>
        <w:t xml:space="preserve">  </w:t>
      </w:r>
    </w:p>
    <w:p w:rsidR="00873DE8" w:rsidRPr="00ED4822" w:rsidRDefault="006332CF" w:rsidP="00873DE8">
      <w:pPr>
        <w:pStyle w:val="Nadpis5"/>
        <w:rPr>
          <w:b w:val="0"/>
          <w:i/>
          <w:szCs w:val="24"/>
          <w:u w:val="none"/>
        </w:rPr>
      </w:pPr>
      <w:r w:rsidRPr="00E05D4C">
        <w:rPr>
          <w:szCs w:val="24"/>
          <w:u w:val="none"/>
        </w:rPr>
        <w:t xml:space="preserve">Téma:   </w:t>
      </w:r>
      <w:r w:rsidRPr="00E05D4C">
        <w:rPr>
          <w:szCs w:val="24"/>
          <w:u w:val="none"/>
        </w:rPr>
        <w:tab/>
      </w:r>
      <w:r w:rsidR="007104DF" w:rsidRPr="006C196F">
        <w:rPr>
          <w:szCs w:val="24"/>
          <w:u w:val="none"/>
        </w:rPr>
        <w:t xml:space="preserve">Očekávané události ve dnech </w:t>
      </w:r>
      <w:r w:rsidR="00873DE8" w:rsidRPr="006C196F">
        <w:rPr>
          <w:szCs w:val="24"/>
          <w:u w:val="none"/>
        </w:rPr>
        <w:t>23. až 31. října 2021</w:t>
      </w:r>
    </w:p>
    <w:p w:rsidR="006332CF" w:rsidRPr="00E05D4C" w:rsidRDefault="006332CF" w:rsidP="00100829">
      <w:pPr>
        <w:pStyle w:val="Nadpis5"/>
        <w:ind w:left="0" w:firstLine="0"/>
        <w:rPr>
          <w:szCs w:val="24"/>
        </w:rPr>
      </w:pPr>
      <w:r w:rsidRPr="00E05D4C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23D955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392A54" w:rsidRDefault="00392A54" w:rsidP="000027A5">
      <w:pPr>
        <w:autoSpaceDE w:val="0"/>
        <w:spacing w:line="276" w:lineRule="auto"/>
        <w:jc w:val="both"/>
        <w:rPr>
          <w:b/>
          <w:kern w:val="2"/>
          <w:u w:val="single"/>
        </w:rPr>
      </w:pP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  <w:u w:val="single"/>
        </w:rPr>
      </w:pPr>
      <w:r w:rsidRPr="000027A5">
        <w:rPr>
          <w:b/>
          <w:kern w:val="2"/>
          <w:u w:val="single"/>
        </w:rPr>
        <w:t>PÁTEK 22. ŘÍJNA – PONDĚLÍ 1. LISTOPADU 2021</w:t>
      </w: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</w:rPr>
      </w:pPr>
      <w:r w:rsidRPr="000027A5">
        <w:rPr>
          <w:b/>
          <w:kern w:val="2"/>
        </w:rPr>
        <w:t>Výluka leteckého provozu</w:t>
      </w:r>
      <w:r w:rsidR="00873DE8">
        <w:rPr>
          <w:b/>
          <w:kern w:val="2"/>
        </w:rPr>
        <w:t xml:space="preserve"> na základně taktického letectva </w:t>
      </w:r>
      <w:r w:rsidR="00684A63">
        <w:rPr>
          <w:b/>
          <w:kern w:val="2"/>
        </w:rPr>
        <w:t xml:space="preserve">v </w:t>
      </w:r>
      <w:r w:rsidR="00873DE8">
        <w:rPr>
          <w:b/>
          <w:kern w:val="2"/>
        </w:rPr>
        <w:t>Čáslav</w:t>
      </w:r>
      <w:r w:rsidR="00684A63">
        <w:rPr>
          <w:b/>
          <w:kern w:val="2"/>
        </w:rPr>
        <w:t>i</w:t>
      </w: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</w:rPr>
      </w:pPr>
      <w:r w:rsidRPr="000027A5">
        <w:rPr>
          <w:b/>
          <w:kern w:val="2"/>
        </w:rPr>
        <w:t>Čáslav</w:t>
      </w:r>
    </w:p>
    <w:p w:rsidR="0021591F" w:rsidRDefault="00E05D4C" w:rsidP="000027A5">
      <w:pPr>
        <w:spacing w:line="276" w:lineRule="auto"/>
        <w:jc w:val="both"/>
        <w:rPr>
          <w:kern w:val="2"/>
        </w:rPr>
      </w:pPr>
      <w:r w:rsidRPr="000027A5">
        <w:rPr>
          <w:b/>
          <w:kern w:val="2"/>
        </w:rPr>
        <w:tab/>
      </w:r>
      <w:r w:rsidR="0021591F" w:rsidRPr="0021591F">
        <w:rPr>
          <w:kern w:val="2"/>
        </w:rPr>
        <w:t xml:space="preserve">Od </w:t>
      </w:r>
      <w:r w:rsidRPr="000027A5">
        <w:rPr>
          <w:kern w:val="2"/>
        </w:rPr>
        <w:t>pátk</w:t>
      </w:r>
      <w:r w:rsidR="0021591F">
        <w:rPr>
          <w:kern w:val="2"/>
        </w:rPr>
        <w:t>u</w:t>
      </w:r>
      <w:r w:rsidRPr="000027A5">
        <w:rPr>
          <w:kern w:val="2"/>
        </w:rPr>
        <w:t xml:space="preserve"> 22. </w:t>
      </w:r>
      <w:r w:rsidR="00776A5D" w:rsidRPr="000027A5">
        <w:rPr>
          <w:kern w:val="2"/>
        </w:rPr>
        <w:t>října do</w:t>
      </w:r>
      <w:r w:rsidR="0021591F">
        <w:rPr>
          <w:kern w:val="2"/>
        </w:rPr>
        <w:t xml:space="preserve"> pondělí 1. listopadu </w:t>
      </w:r>
      <w:r w:rsidR="00776A5D" w:rsidRPr="000027A5">
        <w:rPr>
          <w:kern w:val="2"/>
        </w:rPr>
        <w:t>2021</w:t>
      </w:r>
      <w:r w:rsidR="00C81AAA">
        <w:rPr>
          <w:kern w:val="2"/>
        </w:rPr>
        <w:t xml:space="preserve"> </w:t>
      </w:r>
      <w:bookmarkStart w:id="0" w:name="_GoBack"/>
      <w:bookmarkEnd w:id="0"/>
      <w:r w:rsidR="0021591F">
        <w:rPr>
          <w:kern w:val="2"/>
        </w:rPr>
        <w:t xml:space="preserve">potrvá </w:t>
      </w:r>
      <w:r w:rsidRPr="000027A5">
        <w:rPr>
          <w:kern w:val="2"/>
        </w:rPr>
        <w:t xml:space="preserve">výluka leteckého provozu </w:t>
      </w:r>
      <w:r w:rsidR="0021591F">
        <w:rPr>
          <w:kern w:val="2"/>
        </w:rPr>
        <w:t xml:space="preserve">u </w:t>
      </w:r>
      <w:r w:rsidRPr="000027A5">
        <w:rPr>
          <w:kern w:val="2"/>
        </w:rPr>
        <w:t xml:space="preserve">základny taktického letectva </w:t>
      </w:r>
      <w:r w:rsidR="0021591F">
        <w:rPr>
          <w:kern w:val="2"/>
        </w:rPr>
        <w:t>v </w:t>
      </w:r>
      <w:r w:rsidRPr="000027A5">
        <w:rPr>
          <w:kern w:val="2"/>
        </w:rPr>
        <w:t>Čáslav</w:t>
      </w:r>
      <w:r w:rsidR="0021591F">
        <w:rPr>
          <w:kern w:val="2"/>
        </w:rPr>
        <w:t xml:space="preserve">i. </w:t>
      </w:r>
      <w:r w:rsidRPr="000027A5">
        <w:rPr>
          <w:kern w:val="2"/>
        </w:rPr>
        <w:t xml:space="preserve">Letouny JAS-39 </w:t>
      </w:r>
      <w:proofErr w:type="spellStart"/>
      <w:r w:rsidRPr="000027A5">
        <w:rPr>
          <w:kern w:val="2"/>
        </w:rPr>
        <w:t>Gripen</w:t>
      </w:r>
      <w:proofErr w:type="spellEnd"/>
      <w:r w:rsidRPr="000027A5">
        <w:rPr>
          <w:kern w:val="2"/>
        </w:rPr>
        <w:t xml:space="preserve"> se přesunou na záložní letiště v Pardubicích, odkud bud</w:t>
      </w:r>
      <w:r w:rsidR="00132B1F">
        <w:rPr>
          <w:kern w:val="2"/>
        </w:rPr>
        <w:t>ou</w:t>
      </w:r>
      <w:r w:rsidRPr="000027A5">
        <w:rPr>
          <w:kern w:val="2"/>
        </w:rPr>
        <w:t xml:space="preserve"> po dobu výluky zabezpečen</w:t>
      </w:r>
      <w:r w:rsidR="00132B1F">
        <w:rPr>
          <w:kern w:val="2"/>
        </w:rPr>
        <w:t>y</w:t>
      </w:r>
      <w:r w:rsidRPr="000027A5">
        <w:rPr>
          <w:kern w:val="2"/>
        </w:rPr>
        <w:t xml:space="preserve"> </w:t>
      </w:r>
      <w:r w:rsidR="00132B1F">
        <w:rPr>
          <w:kern w:val="2"/>
        </w:rPr>
        <w:t xml:space="preserve">jak </w:t>
      </w:r>
      <w:r w:rsidRPr="000027A5">
        <w:rPr>
          <w:kern w:val="2"/>
        </w:rPr>
        <w:t xml:space="preserve">ochrana vzdušného prostoru </w:t>
      </w:r>
      <w:r w:rsidR="003B0AC3">
        <w:rPr>
          <w:kern w:val="2"/>
        </w:rPr>
        <w:t>ČR</w:t>
      </w:r>
      <w:r w:rsidRPr="000027A5">
        <w:rPr>
          <w:kern w:val="2"/>
        </w:rPr>
        <w:t xml:space="preserve"> v rámci aliančního systému </w:t>
      </w:r>
      <w:r w:rsidR="0021591F">
        <w:rPr>
          <w:kern w:val="2"/>
        </w:rPr>
        <w:t>protivzdušné obrany</w:t>
      </w:r>
      <w:r w:rsidR="00132B1F">
        <w:rPr>
          <w:kern w:val="2"/>
        </w:rPr>
        <w:t xml:space="preserve">, tak </w:t>
      </w:r>
      <w:r w:rsidR="0021591F">
        <w:rPr>
          <w:kern w:val="2"/>
        </w:rPr>
        <w:t xml:space="preserve">i úkoly </w:t>
      </w:r>
      <w:r w:rsidRPr="000027A5">
        <w:rPr>
          <w:kern w:val="2"/>
        </w:rPr>
        <w:t>leteckého výcviku.</w:t>
      </w:r>
    </w:p>
    <w:p w:rsidR="00E05D4C" w:rsidRPr="000027A5" w:rsidRDefault="00E05D4C" w:rsidP="000027A5">
      <w:pPr>
        <w:spacing w:line="276" w:lineRule="auto"/>
        <w:jc w:val="both"/>
        <w:rPr>
          <w:kern w:val="2"/>
        </w:rPr>
      </w:pPr>
      <w:r w:rsidRPr="000027A5">
        <w:rPr>
          <w:kern w:val="2"/>
        </w:rPr>
        <w:tab/>
      </w:r>
    </w:p>
    <w:p w:rsidR="00E05D4C" w:rsidRPr="000027A5" w:rsidRDefault="00E05D4C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  <w:r w:rsidRPr="000027A5">
        <w:rPr>
          <w:rFonts w:ascii="Times New Roman" w:hAnsi="Times New Roman"/>
          <w:b/>
          <w:bCs/>
        </w:rPr>
        <w:t>Kontaktní osoba:</w:t>
      </w:r>
      <w:r w:rsidRPr="000027A5">
        <w:rPr>
          <w:rFonts w:ascii="Times New Roman" w:hAnsi="Times New Roman"/>
        </w:rPr>
        <w:t xml:space="preserve"> kapitánka Hana Havrdová, tisková a informační důstojnice 21. základny taktického letectva Čáslav, tel.: 973 375 012, 602 440 465, e-mail: 21ztl@army.cz</w:t>
      </w:r>
    </w:p>
    <w:p w:rsidR="00E05D4C" w:rsidRDefault="00E05D4C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392A54" w:rsidRDefault="00392A54" w:rsidP="000027A5">
      <w:pPr>
        <w:spacing w:line="276" w:lineRule="auto"/>
        <w:jc w:val="both"/>
        <w:rPr>
          <w:b/>
          <w:u w:val="single"/>
        </w:rPr>
      </w:pPr>
    </w:p>
    <w:p w:rsidR="00E05D4C" w:rsidRPr="000027A5" w:rsidRDefault="00E05D4C" w:rsidP="000027A5">
      <w:pPr>
        <w:spacing w:line="276" w:lineRule="auto"/>
        <w:jc w:val="both"/>
        <w:rPr>
          <w:b/>
          <w:u w:val="single"/>
        </w:rPr>
      </w:pPr>
      <w:r w:rsidRPr="000027A5">
        <w:rPr>
          <w:b/>
          <w:u w:val="single"/>
        </w:rPr>
        <w:t>SOBOTA 23. ŘÍJNA 2021</w:t>
      </w:r>
    </w:p>
    <w:p w:rsidR="00E05D4C" w:rsidRPr="000027A5" w:rsidRDefault="00E05D4C" w:rsidP="000027A5">
      <w:pPr>
        <w:spacing w:line="276" w:lineRule="auto"/>
        <w:jc w:val="both"/>
        <w:rPr>
          <w:b/>
        </w:rPr>
      </w:pPr>
      <w:r w:rsidRPr="000027A5">
        <w:rPr>
          <w:b/>
        </w:rPr>
        <w:t xml:space="preserve">Vzpomínkový akt k uctění památky italských vojáků </w:t>
      </w:r>
    </w:p>
    <w:p w:rsidR="00E05D4C" w:rsidRPr="000027A5" w:rsidRDefault="00E05D4C" w:rsidP="000027A5">
      <w:pPr>
        <w:spacing w:line="276" w:lineRule="auto"/>
        <w:jc w:val="both"/>
        <w:rPr>
          <w:b/>
        </w:rPr>
      </w:pPr>
      <w:r w:rsidRPr="000027A5">
        <w:rPr>
          <w:b/>
        </w:rPr>
        <w:t>Milovice</w:t>
      </w:r>
    </w:p>
    <w:p w:rsidR="00E05D4C" w:rsidRPr="000027A5" w:rsidRDefault="00E05D4C" w:rsidP="000027A5">
      <w:pPr>
        <w:spacing w:line="276" w:lineRule="auto"/>
        <w:ind w:firstLine="708"/>
        <w:jc w:val="both"/>
      </w:pPr>
      <w:r w:rsidRPr="000027A5">
        <w:t xml:space="preserve">V sobotu 23. října 2021 v 10.00 hodin se uskuteční na vojenském hřbitově v Milovicích vzpomínkový akt k uctění památky 5 276 italských vojáků, kteří padli během první světové války. Za Armádu České republiky se akce zúčastní brigádní generálka Lenka Šmerdová. </w:t>
      </w:r>
    </w:p>
    <w:p w:rsidR="00E05D4C" w:rsidRPr="000027A5" w:rsidRDefault="00E05D4C" w:rsidP="000027A5">
      <w:pPr>
        <w:spacing w:line="276" w:lineRule="auto"/>
        <w:jc w:val="both"/>
      </w:pPr>
    </w:p>
    <w:p w:rsidR="00E05D4C" w:rsidRPr="000027A5" w:rsidRDefault="00E05D4C" w:rsidP="000027A5">
      <w:pPr>
        <w:spacing w:line="276" w:lineRule="auto"/>
        <w:jc w:val="both"/>
        <w:rPr>
          <w:rStyle w:val="Hypertextovodkaz"/>
          <w:color w:val="auto"/>
        </w:rPr>
      </w:pPr>
      <w:r w:rsidRPr="000027A5">
        <w:rPr>
          <w:b/>
          <w:bCs/>
        </w:rPr>
        <w:t xml:space="preserve">Kontaktní osoba: </w:t>
      </w:r>
      <w:r w:rsidRPr="000027A5">
        <w:t>podplukovnice Vlastimila Cyprisová, oddělení komunikace s veřejností Generální</w:t>
      </w:r>
      <w:r w:rsidR="000027A5" w:rsidRPr="000027A5">
        <w:t>ho</w:t>
      </w:r>
      <w:r w:rsidRPr="000027A5">
        <w:t xml:space="preserve"> štáb</w:t>
      </w:r>
      <w:r w:rsidR="000027A5" w:rsidRPr="000027A5">
        <w:t>u</w:t>
      </w:r>
      <w:r w:rsidRPr="000027A5">
        <w:t xml:space="preserve"> AČR, tel.: 973 216 044, 702 000 371, e-mail: </w:t>
      </w:r>
      <w:r w:rsidRPr="000027A5">
        <w:rPr>
          <w:rStyle w:val="Hypertextovodkaz"/>
          <w:color w:val="auto"/>
          <w:u w:val="none"/>
        </w:rPr>
        <w:t>kangs@army.cz</w:t>
      </w:r>
    </w:p>
    <w:p w:rsidR="00E05D4C" w:rsidRPr="000027A5" w:rsidRDefault="00E05D4C" w:rsidP="000027A5">
      <w:pPr>
        <w:spacing w:line="276" w:lineRule="auto"/>
        <w:jc w:val="both"/>
        <w:rPr>
          <w:rStyle w:val="Hypertextovodkaz"/>
          <w:color w:val="auto"/>
        </w:rPr>
      </w:pPr>
    </w:p>
    <w:p w:rsidR="00873DE8" w:rsidRDefault="00873DE8" w:rsidP="00873DE8">
      <w:pPr>
        <w:jc w:val="both"/>
        <w:rPr>
          <w:b/>
          <w:bCs/>
          <w:color w:val="000000"/>
          <w:u w:val="single"/>
        </w:rPr>
      </w:pPr>
    </w:p>
    <w:p w:rsidR="00E82279" w:rsidRDefault="00E82279" w:rsidP="00E8227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ÚTERÝ 26. ŘÍJNA 2021</w:t>
      </w:r>
    </w:p>
    <w:p w:rsidR="00E82279" w:rsidRDefault="00E82279" w:rsidP="00E82279">
      <w:pPr>
        <w:rPr>
          <w:b/>
          <w:bCs/>
          <w:sz w:val="22"/>
          <w:szCs w:val="22"/>
        </w:rPr>
      </w:pPr>
      <w:r>
        <w:rPr>
          <w:b/>
          <w:bCs/>
        </w:rPr>
        <w:t>Udílení rezortních vyznamenání</w:t>
      </w:r>
    </w:p>
    <w:p w:rsidR="00E82279" w:rsidRDefault="00E82279" w:rsidP="00E82279">
      <w:pPr>
        <w:rPr>
          <w:b/>
          <w:bCs/>
        </w:rPr>
      </w:pPr>
      <w:r>
        <w:rPr>
          <w:b/>
          <w:bCs/>
        </w:rPr>
        <w:t>Praha, Ministerstvo obrany</w:t>
      </w:r>
    </w:p>
    <w:p w:rsidR="00E82279" w:rsidRDefault="00E82279" w:rsidP="00E82279">
      <w:pPr>
        <w:rPr>
          <w:b/>
          <w:bCs/>
        </w:rPr>
      </w:pPr>
    </w:p>
    <w:p w:rsidR="00E82279" w:rsidRDefault="00E82279" w:rsidP="00684A63">
      <w:pPr>
        <w:spacing w:line="276" w:lineRule="auto"/>
        <w:ind w:firstLine="708"/>
        <w:jc w:val="both"/>
      </w:pPr>
      <w:r>
        <w:t xml:space="preserve">V úterý 26. října 2021 v 11.00 hodin se při příležitosti oslav vzniku samostatného československého státu uskuteční slavnostní udílení nejvyšších vyznamenání resortu obrany. Ministr obrany Lubomír </w:t>
      </w:r>
      <w:proofErr w:type="spellStart"/>
      <w:r>
        <w:t>Metnar</w:t>
      </w:r>
      <w:proofErr w:type="spellEnd"/>
      <w:r>
        <w:t xml:space="preserve"> udělí 23 osobnostem Kříž obrany státu ministra obrany ČR, Vyznamenání Zlaté lípy ministra obrany ČR a Záslužný kříž ministra obrany ČR za zásluhy o obranu republiky, ochranu lidských práv a svobod a vynikající plnění služebních povinností. </w:t>
      </w:r>
    </w:p>
    <w:p w:rsidR="00684A63" w:rsidRPr="00684A63" w:rsidRDefault="00684A63" w:rsidP="00684A63">
      <w:pPr>
        <w:spacing w:line="276" w:lineRule="auto"/>
        <w:ind w:firstLine="708"/>
        <w:jc w:val="both"/>
      </w:pPr>
      <w:r w:rsidRPr="00684A63">
        <w:lastRenderedPageBreak/>
        <w:t xml:space="preserve">Zároveň bude Velitelství Ochranné služby Vojenské policie propůjčen čestný název „poručíka Milana </w:t>
      </w:r>
      <w:r>
        <w:t>Š</w:t>
      </w:r>
      <w:r w:rsidRPr="00684A63">
        <w:t>těrby.“ Pro příslušníky velitelství se propůjčení čestného názvu stane jak oceněním, tak i vzpomínkou na kolegu, který zahynul v zahraniční operaci na území Afghánistánu.</w:t>
      </w:r>
    </w:p>
    <w:p w:rsidR="00E82279" w:rsidRDefault="00E82279" w:rsidP="00684A63">
      <w:pPr>
        <w:spacing w:line="276" w:lineRule="auto"/>
        <w:ind w:firstLine="708"/>
        <w:jc w:val="both"/>
      </w:pPr>
    </w:p>
    <w:p w:rsidR="00E82279" w:rsidRPr="00684A63" w:rsidRDefault="00E82279" w:rsidP="00E82279">
      <w:pPr>
        <w:rPr>
          <w:b/>
          <w:u w:val="single"/>
        </w:rPr>
      </w:pPr>
      <w:r w:rsidRPr="00684A63">
        <w:rPr>
          <w:b/>
          <w:u w:val="single"/>
        </w:rPr>
        <w:t>Informace pro sdělovací prostředky:</w:t>
      </w:r>
    </w:p>
    <w:p w:rsidR="00E82279" w:rsidRDefault="00E82279" w:rsidP="00684A63">
      <w:pPr>
        <w:jc w:val="both"/>
      </w:pPr>
      <w:r>
        <w:rPr>
          <w:b/>
          <w:bCs/>
        </w:rPr>
        <w:t>Úterý 26. října 2021 od 11.00 hodin</w:t>
      </w:r>
      <w:r>
        <w:t xml:space="preserve">, </w:t>
      </w:r>
      <w:r w:rsidR="00684A63">
        <w:t>u</w:t>
      </w:r>
      <w:r>
        <w:t xml:space="preserve">dílení nejvyšších rezortních vyznamenání – </w:t>
      </w:r>
      <w:r>
        <w:rPr>
          <w:b/>
          <w:bCs/>
        </w:rPr>
        <w:t>FOTOTERMÍN s možností rozhovorů</w:t>
      </w:r>
      <w:r>
        <w:t>;</w:t>
      </w:r>
    </w:p>
    <w:p w:rsidR="00684A63" w:rsidRDefault="00684A63" w:rsidP="00684A63">
      <w:pPr>
        <w:jc w:val="both"/>
        <w:rPr>
          <w:b/>
          <w:bCs/>
        </w:rPr>
      </w:pPr>
    </w:p>
    <w:p w:rsidR="00E82279" w:rsidRDefault="00E82279" w:rsidP="00684A63">
      <w:pPr>
        <w:jc w:val="both"/>
      </w:pPr>
      <w:r>
        <w:rPr>
          <w:b/>
          <w:bCs/>
        </w:rPr>
        <w:t>Sraz novinářů</w:t>
      </w:r>
      <w:r w:rsidR="00684A63">
        <w:rPr>
          <w:b/>
          <w:bCs/>
        </w:rPr>
        <w:t xml:space="preserve"> </w:t>
      </w:r>
      <w:r w:rsidRPr="00684A63">
        <w:rPr>
          <w:b/>
        </w:rPr>
        <w:t>do 10.45 hodin,</w:t>
      </w:r>
      <w:r>
        <w:t xml:space="preserve"> Ministerstvo obrany ČR, Tychonova 1, Praha 6 (stříbrná brána)</w:t>
      </w:r>
    </w:p>
    <w:p w:rsidR="00E82279" w:rsidRDefault="00E82279" w:rsidP="00684A63">
      <w:pPr>
        <w:jc w:val="both"/>
      </w:pPr>
    </w:p>
    <w:p w:rsidR="00E82279" w:rsidRDefault="00E82279" w:rsidP="00684A63">
      <w:pPr>
        <w:jc w:val="both"/>
      </w:pPr>
      <w:r>
        <w:rPr>
          <w:b/>
          <w:bCs/>
        </w:rPr>
        <w:t>Kontaktní osoba:</w:t>
      </w:r>
      <w:r>
        <w:t xml:space="preserve"> Jana Zechmeisterová, tiskové oddělení MO, tel.: 973 200 147, 602 592</w:t>
      </w:r>
      <w:r w:rsidR="00684A63">
        <w:t> </w:t>
      </w:r>
      <w:r>
        <w:t>172</w:t>
      </w:r>
    </w:p>
    <w:p w:rsidR="00684A63" w:rsidRDefault="00684A63" w:rsidP="00873DE8">
      <w:pPr>
        <w:jc w:val="both"/>
        <w:rPr>
          <w:b/>
          <w:bCs/>
          <w:color w:val="000000"/>
        </w:rPr>
      </w:pPr>
    </w:p>
    <w:p w:rsidR="00684A63" w:rsidRPr="00684A63" w:rsidRDefault="00684A63" w:rsidP="00684A63">
      <w:pPr>
        <w:jc w:val="both"/>
        <w:rPr>
          <w:i/>
          <w:color w:val="000000"/>
        </w:rPr>
      </w:pPr>
      <w:r w:rsidRPr="00684A63">
        <w:rPr>
          <w:b/>
          <w:i/>
          <w:color w:val="000000"/>
        </w:rPr>
        <w:t xml:space="preserve">UPOZORNĚNÍ: </w:t>
      </w:r>
      <w:r w:rsidRPr="00684A63">
        <w:rPr>
          <w:i/>
          <w:color w:val="000000"/>
        </w:rPr>
        <w:t>Na místě je nutné doložit potvrzení o bezinfekčnosti v rozsahu jednoho z platných certifikátů O-T-N, „O“ certifikát o provedeném očkování proti onemocnění covid-19 dle podmínek aktuálně stanovených Ministerstvem zdravotnictví ČR (dále jen „MZ“), „T“ certifikát o negativním výsledku testu na přítomnost SARS-CoV-2 dle podmínek aktuálně stanovených MZ, „N“ certifikát o prodělání onemocnění covid-19 dle podmínek aktuálně stanovených MZ. Rovněž je nutné mít ochranu dýchacích cest - respirátor nebo obdobný prostředek (vždy bez výdechového ventilu) naplňující minimálně všechny technické podmínky a požadavky (pro výrobek) stanovené MZ, včetně filtrační účinnosti alespoň 94 % dle příslušných norem (např. FFP2, KN 95).</w:t>
      </w:r>
    </w:p>
    <w:p w:rsidR="00684A63" w:rsidRDefault="00684A63" w:rsidP="00684A63">
      <w:pPr>
        <w:rPr>
          <w:b/>
          <w:bCs/>
          <w:kern w:val="2"/>
          <w:u w:val="single"/>
        </w:rPr>
      </w:pPr>
    </w:p>
    <w:p w:rsidR="00684A63" w:rsidRDefault="00684A63" w:rsidP="00873DE8">
      <w:pPr>
        <w:jc w:val="both"/>
        <w:rPr>
          <w:b/>
          <w:bCs/>
          <w:color w:val="000000"/>
        </w:rPr>
      </w:pPr>
    </w:p>
    <w:p w:rsidR="00684A63" w:rsidRDefault="00684A63" w:rsidP="00684A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***</w:t>
      </w:r>
    </w:p>
    <w:p w:rsidR="00684A63" w:rsidRDefault="00684A63" w:rsidP="00873DE8">
      <w:pPr>
        <w:jc w:val="both"/>
        <w:rPr>
          <w:b/>
          <w:bCs/>
          <w:color w:val="000000"/>
        </w:rPr>
      </w:pPr>
    </w:p>
    <w:p w:rsidR="00873DE8" w:rsidRDefault="0084732E" w:rsidP="00873DE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Připomínka </w:t>
      </w:r>
      <w:r w:rsidR="00873DE8">
        <w:rPr>
          <w:b/>
          <w:bCs/>
          <w:color w:val="000000"/>
        </w:rPr>
        <w:t xml:space="preserve">15. výročí založení aliančního Joint </w:t>
      </w:r>
      <w:proofErr w:type="spellStart"/>
      <w:r w:rsidR="00873DE8">
        <w:rPr>
          <w:b/>
          <w:bCs/>
          <w:color w:val="000000"/>
        </w:rPr>
        <w:t>Chemical</w:t>
      </w:r>
      <w:proofErr w:type="spellEnd"/>
      <w:r w:rsidR="00873DE8">
        <w:rPr>
          <w:b/>
          <w:bCs/>
          <w:color w:val="000000"/>
        </w:rPr>
        <w:t xml:space="preserve">, </w:t>
      </w:r>
      <w:proofErr w:type="spellStart"/>
      <w:r w:rsidR="00873DE8">
        <w:rPr>
          <w:b/>
          <w:bCs/>
          <w:color w:val="000000"/>
        </w:rPr>
        <w:t>Biological</w:t>
      </w:r>
      <w:proofErr w:type="spellEnd"/>
      <w:r w:rsidR="00873DE8">
        <w:rPr>
          <w:b/>
          <w:bCs/>
          <w:color w:val="000000"/>
        </w:rPr>
        <w:t xml:space="preserve">, </w:t>
      </w:r>
      <w:proofErr w:type="spellStart"/>
      <w:r w:rsidR="00873DE8">
        <w:rPr>
          <w:b/>
          <w:bCs/>
          <w:color w:val="000000"/>
        </w:rPr>
        <w:t>Radiological</w:t>
      </w:r>
      <w:proofErr w:type="spellEnd"/>
      <w:r w:rsidR="00873DE8">
        <w:rPr>
          <w:b/>
          <w:bCs/>
          <w:color w:val="000000"/>
        </w:rPr>
        <w:t xml:space="preserve"> and </w:t>
      </w:r>
      <w:proofErr w:type="spellStart"/>
      <w:r w:rsidR="00873DE8">
        <w:rPr>
          <w:b/>
          <w:bCs/>
          <w:color w:val="000000"/>
        </w:rPr>
        <w:t>Nuclear</w:t>
      </w:r>
      <w:proofErr w:type="spellEnd"/>
      <w:r w:rsidR="00873DE8">
        <w:rPr>
          <w:b/>
          <w:bCs/>
          <w:color w:val="000000"/>
        </w:rPr>
        <w:t xml:space="preserve"> </w:t>
      </w:r>
      <w:proofErr w:type="spellStart"/>
      <w:r w:rsidR="00873DE8">
        <w:rPr>
          <w:b/>
          <w:bCs/>
          <w:color w:val="000000"/>
        </w:rPr>
        <w:t>Defence</w:t>
      </w:r>
      <w:proofErr w:type="spellEnd"/>
      <w:r w:rsidR="00873DE8">
        <w:rPr>
          <w:b/>
          <w:bCs/>
          <w:color w:val="000000"/>
        </w:rPr>
        <w:t xml:space="preserve"> Centre </w:t>
      </w:r>
      <w:proofErr w:type="spellStart"/>
      <w:r w:rsidR="00873DE8">
        <w:rPr>
          <w:b/>
          <w:bCs/>
          <w:color w:val="000000"/>
        </w:rPr>
        <w:t>of</w:t>
      </w:r>
      <w:proofErr w:type="spellEnd"/>
      <w:r w:rsidR="00873DE8">
        <w:rPr>
          <w:b/>
          <w:bCs/>
          <w:color w:val="000000"/>
        </w:rPr>
        <w:t xml:space="preserve"> Excellence (JCBRN </w:t>
      </w:r>
      <w:proofErr w:type="spellStart"/>
      <w:r w:rsidR="00873DE8">
        <w:rPr>
          <w:b/>
          <w:bCs/>
          <w:color w:val="000000"/>
        </w:rPr>
        <w:t>Defence</w:t>
      </w:r>
      <w:proofErr w:type="spellEnd"/>
      <w:r w:rsidR="00873DE8">
        <w:rPr>
          <w:b/>
          <w:bCs/>
          <w:color w:val="000000"/>
        </w:rPr>
        <w:t xml:space="preserve"> COE)</w:t>
      </w:r>
    </w:p>
    <w:p w:rsidR="00873DE8" w:rsidRDefault="00873DE8" w:rsidP="00873DE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Vyškov</w:t>
      </w:r>
    </w:p>
    <w:p w:rsidR="00873DE8" w:rsidRDefault="00873DE8" w:rsidP="00873DE8">
      <w:pPr>
        <w:jc w:val="both"/>
        <w:rPr>
          <w:color w:val="000000"/>
        </w:rPr>
      </w:pPr>
    </w:p>
    <w:p w:rsidR="00873DE8" w:rsidRPr="00684A63" w:rsidRDefault="00873DE8" w:rsidP="00684A63">
      <w:pPr>
        <w:spacing w:line="276" w:lineRule="auto"/>
        <w:ind w:firstLine="708"/>
        <w:jc w:val="both"/>
      </w:pPr>
      <w:r w:rsidRPr="00684A63">
        <w:t xml:space="preserve">V úterý 26. října 2021 v 14.30 hodin se </w:t>
      </w:r>
      <w:r w:rsidR="006E6516" w:rsidRPr="00684A63">
        <w:t xml:space="preserve">ve Vyškově za účasti náměstka pro řízení sekce obranné politiky a strategie Jana Havránka, prvního zástupce náčelníka Generálního štábu AČR generálporučíka Jaromíra Zůny a představitelů velitelství NATO </w:t>
      </w:r>
      <w:r w:rsidRPr="00684A63">
        <w:t xml:space="preserve">uskuteční </w:t>
      </w:r>
      <w:r w:rsidR="006C196F">
        <w:t xml:space="preserve">připomínka </w:t>
      </w:r>
      <w:r w:rsidRPr="00684A63">
        <w:t xml:space="preserve">15. výročí založení JCBRN </w:t>
      </w:r>
      <w:proofErr w:type="spellStart"/>
      <w:r w:rsidRPr="00684A63">
        <w:t>Defence</w:t>
      </w:r>
      <w:proofErr w:type="spellEnd"/>
      <w:r w:rsidRPr="00684A63">
        <w:t xml:space="preserve"> COE. </w:t>
      </w:r>
    </w:p>
    <w:p w:rsidR="00873DE8" w:rsidRPr="00684A63" w:rsidRDefault="00873DE8" w:rsidP="00684A63">
      <w:pPr>
        <w:spacing w:line="276" w:lineRule="auto"/>
        <w:ind w:firstLine="708"/>
        <w:jc w:val="both"/>
      </w:pPr>
      <w:r w:rsidRPr="00684A63">
        <w:t xml:space="preserve">COE je jedinečným mezinárodním expertním celkem pro oblast ochrany proti zbraním hromadného ničení. </w:t>
      </w:r>
      <w:r w:rsidR="006E6516" w:rsidRPr="00684A63">
        <w:t>B</w:t>
      </w:r>
      <w:r w:rsidRPr="00684A63">
        <w:t xml:space="preserve">ylo založeno v roce 2006 a </w:t>
      </w:r>
      <w:r w:rsidR="006E6516" w:rsidRPr="00684A63">
        <w:t xml:space="preserve">v současné době se na jeho činnosti podílí 13 členských států </w:t>
      </w:r>
      <w:r w:rsidR="006C196F">
        <w:t xml:space="preserve">NATO </w:t>
      </w:r>
      <w:r w:rsidRPr="00684A63">
        <w:t xml:space="preserve">a </w:t>
      </w:r>
      <w:r w:rsidR="006E6516" w:rsidRPr="00684A63">
        <w:t xml:space="preserve">jako partnerská země také </w:t>
      </w:r>
      <w:r w:rsidRPr="00684A63">
        <w:t xml:space="preserve">Rakousko. </w:t>
      </w:r>
      <w:r w:rsidR="006E6516" w:rsidRPr="00684A63">
        <w:t xml:space="preserve">Vrcholové </w:t>
      </w:r>
      <w:r w:rsidR="006C196F">
        <w:t xml:space="preserve">expertní </w:t>
      </w:r>
      <w:r w:rsidR="006E6516" w:rsidRPr="00684A63">
        <w:t xml:space="preserve">pracoviště </w:t>
      </w:r>
      <w:r w:rsidR="006C196F">
        <w:t xml:space="preserve">ve Vyškově </w:t>
      </w:r>
      <w:r w:rsidR="006C196F" w:rsidRPr="00684A63">
        <w:t xml:space="preserve">působí ve prospěch </w:t>
      </w:r>
      <w:r w:rsidR="006C196F">
        <w:t xml:space="preserve">aliančních </w:t>
      </w:r>
      <w:r w:rsidR="006C196F" w:rsidRPr="00684A63">
        <w:t xml:space="preserve">velitelství pro operace a transformaci </w:t>
      </w:r>
      <w:r w:rsidR="006C196F">
        <w:t xml:space="preserve">a </w:t>
      </w:r>
      <w:r w:rsidRPr="00684A63">
        <w:t>přispívá do strategických dokumentů NATO</w:t>
      </w:r>
      <w:r w:rsidR="006E6516" w:rsidRPr="00684A63">
        <w:t xml:space="preserve">. </w:t>
      </w:r>
    </w:p>
    <w:p w:rsidR="00873DE8" w:rsidRPr="00684A63" w:rsidRDefault="00873DE8" w:rsidP="00684A63">
      <w:pPr>
        <w:spacing w:line="276" w:lineRule="auto"/>
        <w:ind w:firstLine="708"/>
        <w:jc w:val="both"/>
      </w:pPr>
    </w:p>
    <w:p w:rsidR="00873DE8" w:rsidRPr="00080204" w:rsidRDefault="00873DE8" w:rsidP="00873DE8">
      <w:pPr>
        <w:textAlignment w:val="baseline"/>
        <w:rPr>
          <w:rFonts w:eastAsia="Calibri"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Informace pro sdělovací prostředky:</w:t>
      </w:r>
    </w:p>
    <w:p w:rsidR="00873DE8" w:rsidRDefault="00873DE8" w:rsidP="00873DE8">
      <w:pPr>
        <w:pStyle w:val="Normlnweb"/>
        <w:jc w:val="both"/>
        <w:rPr>
          <w:rFonts w:ascii="Times New Roman" w:hAnsi="Times New Roman"/>
          <w:color w:val="5B9BD5"/>
        </w:rPr>
      </w:pPr>
      <w:r>
        <w:rPr>
          <w:rFonts w:ascii="Times New Roman" w:hAnsi="Times New Roman"/>
          <w:b/>
          <w:bCs/>
          <w:color w:val="000000"/>
        </w:rPr>
        <w:t>Úterý 26. října 2021 od 14.30 hodin</w:t>
      </w:r>
      <w:r w:rsidR="00CB7D0B"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oslav</w:t>
      </w:r>
      <w:r w:rsidR="0024080F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15. výročí založení JCBRN </w:t>
      </w:r>
      <w:proofErr w:type="spellStart"/>
      <w:r>
        <w:rPr>
          <w:rFonts w:ascii="Times New Roman" w:hAnsi="Times New Roman"/>
          <w:color w:val="000000"/>
        </w:rPr>
        <w:t>Defence</w:t>
      </w:r>
      <w:proofErr w:type="spellEnd"/>
      <w:r>
        <w:rPr>
          <w:rFonts w:ascii="Times New Roman" w:hAnsi="Times New Roman"/>
          <w:color w:val="000000"/>
        </w:rPr>
        <w:t xml:space="preserve"> COE - </w:t>
      </w:r>
      <w:r>
        <w:rPr>
          <w:rFonts w:ascii="Times New Roman" w:hAnsi="Times New Roman"/>
          <w:b/>
          <w:bCs/>
          <w:color w:val="000000"/>
        </w:rPr>
        <w:t>FOTOTERMÍN s možností rozhovorů</w:t>
      </w:r>
      <w:r w:rsidRPr="00A5223F">
        <w:rPr>
          <w:rFonts w:ascii="Times New Roman" w:hAnsi="Times New Roman"/>
          <w:color w:val="000000"/>
        </w:rPr>
        <w:t>;</w:t>
      </w:r>
    </w:p>
    <w:p w:rsidR="00873DE8" w:rsidRDefault="00873DE8" w:rsidP="00873DE8">
      <w:pPr>
        <w:pStyle w:val="Normlnweb"/>
        <w:jc w:val="both"/>
        <w:rPr>
          <w:rFonts w:ascii="Times New Roman" w:hAnsi="Times New Roman"/>
          <w:b/>
          <w:bCs/>
          <w:color w:val="000000"/>
        </w:rPr>
      </w:pPr>
    </w:p>
    <w:p w:rsidR="00873DE8" w:rsidRPr="00873DE8" w:rsidRDefault="00873DE8" w:rsidP="0024080F">
      <w:pPr>
        <w:jc w:val="both"/>
        <w:rPr>
          <w:rStyle w:val="Hypertextovodkaz"/>
          <w:rFonts w:eastAsia="Arial Unicode MS"/>
          <w:color w:val="000000"/>
          <w:u w:val="none"/>
        </w:rPr>
      </w:pPr>
      <w:r>
        <w:rPr>
          <w:color w:val="000000"/>
        </w:rPr>
        <w:lastRenderedPageBreak/>
        <w:t>Na akci je</w:t>
      </w:r>
      <w:r>
        <w:rPr>
          <w:b/>
          <w:bCs/>
          <w:color w:val="000000"/>
        </w:rPr>
        <w:t xml:space="preserve"> vyžadována </w:t>
      </w:r>
      <w:r w:rsidR="0024080F">
        <w:rPr>
          <w:b/>
          <w:bCs/>
          <w:color w:val="000000"/>
        </w:rPr>
        <w:t>AKREDITACE.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Své žádosti </w:t>
      </w:r>
      <w:r w:rsidR="0024080F">
        <w:rPr>
          <w:color w:val="000000"/>
        </w:rPr>
        <w:t xml:space="preserve">prosím </w:t>
      </w:r>
      <w:r>
        <w:rPr>
          <w:color w:val="000000"/>
        </w:rPr>
        <w:t xml:space="preserve">zasílejte </w:t>
      </w:r>
      <w:r w:rsidRPr="00080204">
        <w:rPr>
          <w:b/>
          <w:color w:val="000000"/>
        </w:rPr>
        <w:t xml:space="preserve">nejpozději </w:t>
      </w:r>
      <w:r>
        <w:rPr>
          <w:b/>
          <w:bCs/>
          <w:color w:val="000000"/>
        </w:rPr>
        <w:t>do pondělí 25. října 2021 do 11.00 hodin</w:t>
      </w:r>
      <w:r>
        <w:rPr>
          <w:color w:val="000000"/>
        </w:rPr>
        <w:t xml:space="preserve"> na e-mail: </w:t>
      </w:r>
      <w:hyperlink r:id="rId9" w:history="1">
        <w:r w:rsidRPr="00873DE8">
          <w:rPr>
            <w:rStyle w:val="Hypertextovodkaz"/>
            <w:rFonts w:eastAsia="Arial Unicode MS"/>
            <w:color w:val="000000"/>
            <w:u w:val="none"/>
          </w:rPr>
          <w:t>kralikovaz@jcbrncoe.org</w:t>
        </w:r>
      </w:hyperlink>
    </w:p>
    <w:p w:rsidR="00873DE8" w:rsidRDefault="00873DE8" w:rsidP="00873DE8">
      <w:pPr>
        <w:rPr>
          <w:rFonts w:eastAsia="Arial Unicode MS"/>
        </w:rPr>
      </w:pPr>
    </w:p>
    <w:p w:rsidR="00873DE8" w:rsidRDefault="00873DE8" w:rsidP="00873DE8">
      <w:pPr>
        <w:rPr>
          <w:color w:val="000000"/>
        </w:rPr>
      </w:pPr>
      <w:r>
        <w:rPr>
          <w:b/>
          <w:bCs/>
          <w:color w:val="000000"/>
        </w:rPr>
        <w:t>Sraz novinářů: úterý 26. října 2021 do 14 hodin</w:t>
      </w:r>
      <w:r>
        <w:rPr>
          <w:color w:val="000000"/>
        </w:rPr>
        <w:t xml:space="preserve"> před bránou areálu JCBRN </w:t>
      </w:r>
      <w:proofErr w:type="spellStart"/>
      <w:r>
        <w:rPr>
          <w:color w:val="000000"/>
        </w:rPr>
        <w:t>Defence</w:t>
      </w:r>
      <w:proofErr w:type="spellEnd"/>
      <w:r>
        <w:rPr>
          <w:color w:val="000000"/>
        </w:rPr>
        <w:t xml:space="preserve"> COE.</w:t>
      </w:r>
    </w:p>
    <w:p w:rsidR="00873DE8" w:rsidRDefault="00873DE8" w:rsidP="00873DE8">
      <w:pPr>
        <w:rPr>
          <w:color w:val="000000"/>
        </w:rPr>
      </w:pPr>
    </w:p>
    <w:p w:rsidR="0024080F" w:rsidRPr="0024080F" w:rsidRDefault="0024080F" w:rsidP="0024080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Kontaktní osoba: </w:t>
      </w:r>
      <w:r>
        <w:rPr>
          <w:color w:val="000000"/>
        </w:rPr>
        <w:t xml:space="preserve">kapitánka Zuzana Králíková, tisková a informační důstojnice JCBRN </w:t>
      </w:r>
      <w:proofErr w:type="spellStart"/>
      <w:r>
        <w:rPr>
          <w:color w:val="000000"/>
        </w:rPr>
        <w:t>Defence</w:t>
      </w:r>
      <w:proofErr w:type="spellEnd"/>
      <w:r>
        <w:rPr>
          <w:color w:val="000000"/>
        </w:rPr>
        <w:t xml:space="preserve"> COE, tel.: 973 452 803, 778 073 413, e-mail: </w:t>
      </w:r>
      <w:hyperlink r:id="rId10" w:history="1">
        <w:r w:rsidRPr="0024080F">
          <w:rPr>
            <w:rStyle w:val="Hypertextovodkaz"/>
            <w:rFonts w:eastAsia="Arial Unicode MS"/>
            <w:color w:val="000000"/>
            <w:u w:val="none"/>
          </w:rPr>
          <w:t>kralikovaz@jcbrncoe.org</w:t>
        </w:r>
      </w:hyperlink>
    </w:p>
    <w:p w:rsidR="0024080F" w:rsidRDefault="0024080F" w:rsidP="00873DE8">
      <w:pPr>
        <w:jc w:val="both"/>
        <w:rPr>
          <w:b/>
          <w:bCs/>
          <w:color w:val="000000"/>
        </w:rPr>
      </w:pPr>
    </w:p>
    <w:p w:rsidR="00873DE8" w:rsidRPr="00684A63" w:rsidRDefault="00873DE8" w:rsidP="00873DE8">
      <w:pPr>
        <w:jc w:val="both"/>
        <w:rPr>
          <w:bCs/>
          <w:i/>
          <w:color w:val="000000"/>
        </w:rPr>
      </w:pPr>
      <w:r w:rsidRPr="00684A63">
        <w:rPr>
          <w:b/>
          <w:bCs/>
          <w:i/>
          <w:color w:val="000000"/>
        </w:rPr>
        <w:t xml:space="preserve">UPOZORNĚNÍ: </w:t>
      </w:r>
      <w:r w:rsidRPr="00684A63">
        <w:rPr>
          <w:bCs/>
          <w:i/>
          <w:color w:val="000000"/>
        </w:rPr>
        <w:t>Na místě je nutné doložit potvrzení o bezinfekčnosti v rozsahu jednoho z platných certifikátů O-T-N, „O“ certifikát o provedeném očkování proti onemocnění covid-19 dle podmínek aktuálně stanovených Ministerstvem zdravotnictví ČR (dále jen „MZ“), „T“ certifikát o negativním výsledku testu na přítomnost SARS-CoV-2 dle podmínek aktuálně stanovených MZ, „N“ certifikát o prodělání onemocnění covid-19 dle podmínek aktuálně stanovených MZ. Rovněž je nutné mít ochranu dýchacích cest - respirátor nebo obdobný prostředek (vždy bez výdechového ventilu) naplňující minimálně všechny technické podmínky a požadavky (pro výrobek) stanovené MZ, včetně filtrační účinnosti alespoň 94 % dle příslušných norem (např. FFP2, KN 95).</w:t>
      </w:r>
    </w:p>
    <w:p w:rsidR="00873DE8" w:rsidRDefault="00873DE8" w:rsidP="00873DE8">
      <w:pPr>
        <w:jc w:val="both"/>
        <w:rPr>
          <w:b/>
          <w:bCs/>
          <w:u w:val="single"/>
        </w:rPr>
      </w:pPr>
    </w:p>
    <w:p w:rsidR="00392A54" w:rsidRPr="0024080F" w:rsidRDefault="0024080F" w:rsidP="0024080F">
      <w:pPr>
        <w:shd w:val="clear" w:color="auto" w:fill="FFFFFF"/>
        <w:jc w:val="center"/>
        <w:rPr>
          <w:rFonts w:eastAsia="Calibri"/>
          <w:color w:val="000000"/>
        </w:rPr>
      </w:pPr>
      <w:r w:rsidRPr="0024080F">
        <w:rPr>
          <w:rFonts w:eastAsia="Calibri"/>
          <w:b/>
          <w:bCs/>
        </w:rPr>
        <w:t>***</w:t>
      </w:r>
    </w:p>
    <w:p w:rsidR="0024080F" w:rsidRDefault="0024080F" w:rsidP="00392A54">
      <w:pPr>
        <w:jc w:val="both"/>
        <w:rPr>
          <w:b/>
          <w:bCs/>
          <w:color w:val="000000"/>
        </w:rPr>
      </w:pPr>
    </w:p>
    <w:p w:rsidR="00B86390" w:rsidRDefault="00B86390" w:rsidP="00B86390">
      <w:pPr>
        <w:rPr>
          <w:b/>
        </w:rPr>
      </w:pPr>
      <w:r>
        <w:rPr>
          <w:b/>
        </w:rPr>
        <w:t xml:space="preserve">Slavnostní vyhlášení ankety Armádní sportovec roku </w:t>
      </w:r>
    </w:p>
    <w:p w:rsidR="00B86390" w:rsidRPr="00B86390" w:rsidRDefault="00B86390" w:rsidP="00B86390">
      <w:pPr>
        <w:rPr>
          <w:b/>
        </w:rPr>
      </w:pPr>
      <w:r w:rsidRPr="00B86390">
        <w:rPr>
          <w:b/>
        </w:rPr>
        <w:t>Dům armády Praha, Praha 6, Vítězné náměstí</w:t>
      </w:r>
    </w:p>
    <w:p w:rsidR="00684A63" w:rsidRDefault="00B86390" w:rsidP="00684A63">
      <w:pPr>
        <w:spacing w:line="276" w:lineRule="auto"/>
        <w:ind w:firstLine="708"/>
        <w:jc w:val="both"/>
      </w:pPr>
      <w:r>
        <w:t xml:space="preserve"> </w:t>
      </w:r>
    </w:p>
    <w:p w:rsidR="00B86390" w:rsidRDefault="00B86390" w:rsidP="00684A63">
      <w:pPr>
        <w:spacing w:line="276" w:lineRule="auto"/>
        <w:ind w:firstLine="708"/>
        <w:jc w:val="both"/>
      </w:pPr>
      <w:r>
        <w:t xml:space="preserve">V úterý 26. října 2021 od 18 hodin se za účasti </w:t>
      </w:r>
      <w:r w:rsidR="0021591F">
        <w:t xml:space="preserve">náměstka pro řízení sekce </w:t>
      </w:r>
      <w:hyperlink r:id="rId11" w:history="1">
        <w:r w:rsidR="0021591F" w:rsidRPr="0021591F">
          <w:t>správy a řízení organizací</w:t>
        </w:r>
        <w:r w:rsidR="0021591F">
          <w:t xml:space="preserve"> </w:t>
        </w:r>
      </w:hyperlink>
      <w:r w:rsidR="0021591F">
        <w:t xml:space="preserve">Lukáše Klučky, </w:t>
      </w:r>
      <w:r>
        <w:t xml:space="preserve">prvního zástupce náčelníka Generálního štábu AČR generálporučíka Jaromíra Zůny a náčelníka vojenské kanceláře prezidenta ČR generálmajora Jana </w:t>
      </w:r>
      <w:proofErr w:type="spellStart"/>
      <w:r>
        <w:t>Kašeho</w:t>
      </w:r>
      <w:proofErr w:type="spellEnd"/>
      <w:r>
        <w:t xml:space="preserve"> uskuteční v prostorách Domu armády Praha slavnostní vyhlášení ankety Armádní sportovec roku. Dále budou vyhlášeni nejlepší junior či trenér roku a další kategorie. V průběhu večera dojde </w:t>
      </w:r>
      <w:r w:rsidR="0021591F">
        <w:t>také</w:t>
      </w:r>
      <w:r>
        <w:t xml:space="preserve"> k ocenění veslařské legendy Ondřeje Synka, který v září oznámil ukončení kariéry, či Lukáše Trefila, člena bronzového čtyřkajaku na OH v Londýně 2012. Představen zároveň bude kalendář ASC Dukla pro rok 2022 </w:t>
      </w:r>
      <w:r w:rsidR="0021591F">
        <w:t>„</w:t>
      </w:r>
      <w:r>
        <w:t xml:space="preserve">Správným směrem! Za svými sny a </w:t>
      </w:r>
      <w:r w:rsidR="0021591F">
        <w:t>vzory“.</w:t>
      </w:r>
    </w:p>
    <w:p w:rsidR="00B86390" w:rsidRPr="00684A63" w:rsidRDefault="00B86390" w:rsidP="00684A63">
      <w:pPr>
        <w:spacing w:line="276" w:lineRule="auto"/>
        <w:ind w:firstLine="708"/>
        <w:jc w:val="both"/>
      </w:pPr>
    </w:p>
    <w:p w:rsidR="00B86390" w:rsidRPr="00B86390" w:rsidRDefault="00B86390" w:rsidP="0024080F">
      <w:pPr>
        <w:jc w:val="both"/>
        <w:rPr>
          <w:bCs/>
          <w:color w:val="000000"/>
        </w:rPr>
      </w:pPr>
      <w:r w:rsidRPr="00B86390">
        <w:rPr>
          <w:b/>
          <w:bCs/>
          <w:color w:val="000000"/>
        </w:rPr>
        <w:t xml:space="preserve">Kontaktní osoba: </w:t>
      </w:r>
      <w:r w:rsidR="0021591F">
        <w:rPr>
          <w:bCs/>
          <w:color w:val="000000"/>
        </w:rPr>
        <w:t xml:space="preserve">Pavel Král, </w:t>
      </w:r>
      <w:r w:rsidR="00B00A66">
        <w:rPr>
          <w:bCs/>
          <w:color w:val="000000"/>
        </w:rPr>
        <w:t xml:space="preserve">ASC Dukla, </w:t>
      </w:r>
      <w:r w:rsidRPr="00B86390">
        <w:rPr>
          <w:bCs/>
          <w:color w:val="000000"/>
        </w:rPr>
        <w:t xml:space="preserve">tel: 724 122 735, e-mail: </w:t>
      </w:r>
      <w:hyperlink r:id="rId12" w:history="1">
        <w:r w:rsidRPr="00B86390">
          <w:rPr>
            <w:bCs/>
            <w:color w:val="000000"/>
          </w:rPr>
          <w:t>pavelkral002@outlook.cz</w:t>
        </w:r>
      </w:hyperlink>
    </w:p>
    <w:p w:rsidR="00392A54" w:rsidRPr="00B86390" w:rsidRDefault="00392A54" w:rsidP="0024080F">
      <w:pPr>
        <w:jc w:val="both"/>
        <w:rPr>
          <w:b/>
          <w:bCs/>
          <w:color w:val="000000"/>
        </w:rPr>
      </w:pPr>
    </w:p>
    <w:p w:rsidR="00B86390" w:rsidRPr="00B86390" w:rsidRDefault="00B86390" w:rsidP="00873DE8">
      <w:pPr>
        <w:jc w:val="both"/>
        <w:rPr>
          <w:b/>
          <w:bCs/>
          <w:u w:val="single"/>
        </w:rPr>
      </w:pPr>
    </w:p>
    <w:p w:rsidR="00873DE8" w:rsidRPr="00804130" w:rsidRDefault="00873DE8" w:rsidP="00873DE8">
      <w:pPr>
        <w:jc w:val="both"/>
        <w:rPr>
          <w:b/>
          <w:color w:val="000000"/>
          <w:u w:val="single"/>
        </w:rPr>
      </w:pPr>
      <w:r>
        <w:rPr>
          <w:b/>
          <w:bCs/>
          <w:u w:val="single"/>
        </w:rPr>
        <w:t>STŘEDA 27. ŘÍJNA 2021</w:t>
      </w:r>
    </w:p>
    <w:p w:rsidR="00873DE8" w:rsidRDefault="00873DE8" w:rsidP="00873DE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Slavnostní jmenování příslušníků AČR do hodnosti plukovníka </w:t>
      </w:r>
    </w:p>
    <w:p w:rsidR="00873DE8" w:rsidRDefault="00873DE8" w:rsidP="00873DE8">
      <w:pPr>
        <w:jc w:val="both"/>
        <w:rPr>
          <w:b/>
          <w:bCs/>
        </w:rPr>
      </w:pPr>
      <w:r>
        <w:rPr>
          <w:b/>
          <w:bCs/>
        </w:rPr>
        <w:t>Praha, Národní památník na Vítkově</w:t>
      </w:r>
    </w:p>
    <w:p w:rsidR="00873DE8" w:rsidRDefault="00873DE8" w:rsidP="00873DE8"/>
    <w:p w:rsidR="00A943DC" w:rsidRDefault="00873DE8" w:rsidP="00684A63">
      <w:pPr>
        <w:spacing w:line="276" w:lineRule="auto"/>
        <w:ind w:firstLine="708"/>
        <w:jc w:val="both"/>
      </w:pPr>
      <w:r>
        <w:t xml:space="preserve">Ve středu 27. října 2021 se od 11.00 hodin při příležitosti oslav vzniku samostatného státu ve Slavnostní síni Národního památníku v Praze na Vítkově uskuteční slavnostní jmenování příslušníků AČR do hodnosti plukovníka. </w:t>
      </w:r>
      <w:r w:rsidRPr="000E2734">
        <w:t xml:space="preserve">Při této příležitosti udělí náčelník Generálního štábu AČR armádní generál Aleš Opata </w:t>
      </w:r>
      <w:r w:rsidR="0024080F" w:rsidRPr="000E2734">
        <w:t xml:space="preserve">vybraným vojákům a občanským </w:t>
      </w:r>
      <w:r w:rsidR="0024080F" w:rsidRPr="000E2734">
        <w:lastRenderedPageBreak/>
        <w:t xml:space="preserve">zaměstnancům </w:t>
      </w:r>
      <w:r w:rsidR="006C196F" w:rsidRPr="000E2734">
        <w:t xml:space="preserve">za dlouhodobé dosahování výtečných výsledků ve služební a pracovní činnosti </w:t>
      </w:r>
      <w:r w:rsidR="006C196F">
        <w:t>a mimořádné zásluhy o armádu</w:t>
      </w:r>
      <w:r w:rsidR="006C196F" w:rsidRPr="000E2734">
        <w:t xml:space="preserve"> </w:t>
      </w:r>
      <w:r w:rsidRPr="000E2734">
        <w:t>čestné odznaky AČR Za zásluhy</w:t>
      </w:r>
      <w:r>
        <w:t>.</w:t>
      </w:r>
      <w:r w:rsidRPr="000E2734">
        <w:t xml:space="preserve"> </w:t>
      </w:r>
    </w:p>
    <w:p w:rsidR="00873DE8" w:rsidRPr="003F09D2" w:rsidRDefault="00873DE8" w:rsidP="00684A63">
      <w:pPr>
        <w:spacing w:line="276" w:lineRule="auto"/>
        <w:ind w:firstLine="708"/>
        <w:jc w:val="both"/>
      </w:pPr>
      <w:r>
        <w:t xml:space="preserve">Oceněni budou také pracovníci Ministerstva zahraničních věcí ČR </w:t>
      </w:r>
      <w:r w:rsidRPr="003F09D2">
        <w:t>za dlouhodobou nadstandardní spolupráci s Armádou České republiky a významnou diplomatickou podporu během rychlé a úspěšné evakuace afg</w:t>
      </w:r>
      <w:r>
        <w:t>h</w:t>
      </w:r>
      <w:r w:rsidRPr="003F09D2">
        <w:t xml:space="preserve">ánských pracovníků ze země. </w:t>
      </w:r>
    </w:p>
    <w:p w:rsidR="00873DE8" w:rsidRDefault="00873DE8" w:rsidP="00873DE8">
      <w:pPr>
        <w:ind w:firstLine="708"/>
        <w:jc w:val="both"/>
      </w:pPr>
    </w:p>
    <w:p w:rsidR="00873DE8" w:rsidRDefault="00873DE8" w:rsidP="00873DE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873DE8" w:rsidRDefault="00873DE8" w:rsidP="00873DE8">
      <w:pPr>
        <w:rPr>
          <w:b/>
          <w:bCs/>
        </w:rPr>
      </w:pPr>
      <w:r>
        <w:rPr>
          <w:b/>
          <w:bCs/>
        </w:rPr>
        <w:t>Středa 27. října 2021 od 11.00 hodin</w:t>
      </w:r>
      <w:r w:rsidR="00CB7D0B">
        <w:rPr>
          <w:b/>
          <w:bCs/>
        </w:rPr>
        <w:t xml:space="preserve">, </w:t>
      </w:r>
      <w:r>
        <w:t xml:space="preserve">slavnostní jmenování příslušníků AČR do hodnosti plukovníka a udělení ocenění – </w:t>
      </w:r>
      <w:r>
        <w:rPr>
          <w:b/>
          <w:bCs/>
        </w:rPr>
        <w:t>FOTOTERMÍN s možností rozhovorů;</w:t>
      </w:r>
    </w:p>
    <w:p w:rsidR="00873DE8" w:rsidRDefault="00873DE8" w:rsidP="00873DE8">
      <w:pPr>
        <w:jc w:val="both"/>
        <w:rPr>
          <w:b/>
          <w:bCs/>
        </w:rPr>
      </w:pPr>
    </w:p>
    <w:p w:rsidR="00873DE8" w:rsidRDefault="00873DE8" w:rsidP="00873DE8">
      <w:pPr>
        <w:jc w:val="both"/>
      </w:pPr>
      <w:r>
        <w:rPr>
          <w:b/>
          <w:bCs/>
        </w:rPr>
        <w:t>Sraz novinářů do 10.45 hodin</w:t>
      </w:r>
      <w:r>
        <w:t xml:space="preserve"> u vstupu do Slavnostní síně Národního památníku na Vítkově</w:t>
      </w:r>
    </w:p>
    <w:p w:rsidR="00873DE8" w:rsidRDefault="00873DE8" w:rsidP="00873DE8">
      <w:pPr>
        <w:ind w:firstLine="708"/>
        <w:jc w:val="both"/>
        <w:rPr>
          <w:color w:val="FF0000"/>
        </w:rPr>
      </w:pPr>
    </w:p>
    <w:p w:rsidR="00132B1F" w:rsidRPr="00A943DC" w:rsidRDefault="00132B1F" w:rsidP="00132B1F">
      <w:pPr>
        <w:jc w:val="both"/>
        <w:rPr>
          <w:rStyle w:val="Hypertextovodkaz"/>
          <w:color w:val="auto"/>
          <w:u w:val="none"/>
        </w:rPr>
      </w:pPr>
      <w:r w:rsidRPr="002A36A6">
        <w:rPr>
          <w:b/>
          <w:bCs/>
        </w:rPr>
        <w:t xml:space="preserve">Kontaktní osoba: </w:t>
      </w:r>
      <w:r w:rsidRPr="002A36A6">
        <w:t xml:space="preserve">podplukovnice Vlastimila Cyprisová, oddělení komunikace s veřejností Generální štáb AČR, tel.: 973 216 044, 702 000 371, e-mail: </w:t>
      </w:r>
      <w:hyperlink r:id="rId13" w:history="1">
        <w:r w:rsidRPr="00A943DC">
          <w:rPr>
            <w:rStyle w:val="Hypertextovodkaz"/>
            <w:color w:val="auto"/>
            <w:u w:val="none"/>
          </w:rPr>
          <w:t>kangs@army.cz</w:t>
        </w:r>
      </w:hyperlink>
    </w:p>
    <w:p w:rsidR="00132B1F" w:rsidRPr="00CB7D0B" w:rsidRDefault="00132B1F" w:rsidP="00873DE8">
      <w:pPr>
        <w:jc w:val="both"/>
        <w:rPr>
          <w:color w:val="000000"/>
        </w:rPr>
      </w:pPr>
    </w:p>
    <w:p w:rsidR="00873DE8" w:rsidRPr="00684A63" w:rsidRDefault="00873DE8" w:rsidP="00873DE8">
      <w:pPr>
        <w:jc w:val="both"/>
        <w:rPr>
          <w:i/>
          <w:color w:val="000000"/>
        </w:rPr>
      </w:pPr>
      <w:r w:rsidRPr="00684A63">
        <w:rPr>
          <w:b/>
          <w:i/>
          <w:color w:val="000000"/>
        </w:rPr>
        <w:t xml:space="preserve">UPOZORNĚNÍ: </w:t>
      </w:r>
      <w:r w:rsidRPr="00684A63">
        <w:rPr>
          <w:i/>
          <w:color w:val="000000"/>
        </w:rPr>
        <w:t>Na místě je nutné doložit potvrzení o bezinfekčnosti v rozsahu jednoho z platných certifikátů O-T-N, „O“ certifikát o provedeném očkování proti onemocnění covid-19 dle podmínek aktuálně stanovených Ministerstvem zdravotnictví ČR (dále jen „MZ“), „T“ certifikát o negativním výsledku testu na přítomnost SARS-CoV-2 dle podmínek aktuálně stanovených MZ, „N“ certifikát o prodělání onemocnění covid-19 dle podmínek aktuálně stanovených MZ. Rovněž je nutné mít ochranu dýchacích cest - respirátor nebo obdobný prostředek (vždy bez výdechového ventilu) naplňující minimálně všechny technické podmínky a požadavky (pro výrobek) stanovené MZ, včetně filtrační účinnosti alespoň 94 % dle příslušných norem (např. FFP2, KN 95).</w:t>
      </w:r>
    </w:p>
    <w:p w:rsidR="00873DE8" w:rsidRDefault="00873DE8" w:rsidP="00873DE8">
      <w:pPr>
        <w:jc w:val="both"/>
        <w:rPr>
          <w:rStyle w:val="Hypertextovodkaz"/>
        </w:rPr>
      </w:pPr>
    </w:p>
    <w:p w:rsidR="00873DE8" w:rsidRPr="00392A54" w:rsidRDefault="00392A54" w:rsidP="00392A54">
      <w:pPr>
        <w:jc w:val="center"/>
        <w:rPr>
          <w:b/>
          <w:bCs/>
        </w:rPr>
      </w:pPr>
      <w:r w:rsidRPr="00392A54">
        <w:rPr>
          <w:b/>
          <w:bCs/>
        </w:rPr>
        <w:t>***</w:t>
      </w:r>
    </w:p>
    <w:p w:rsidR="00392A54" w:rsidRDefault="00392A54" w:rsidP="00873DE8">
      <w:pPr>
        <w:textAlignment w:val="baseline"/>
        <w:rPr>
          <w:b/>
          <w:bCs/>
          <w:color w:val="000000"/>
        </w:rPr>
      </w:pPr>
    </w:p>
    <w:p w:rsidR="00873DE8" w:rsidRPr="00745ED4" w:rsidRDefault="00873DE8" w:rsidP="00873DE8">
      <w:pPr>
        <w:textAlignment w:val="baseline"/>
        <w:rPr>
          <w:b/>
          <w:bCs/>
          <w:color w:val="000000"/>
          <w:bdr w:val="none" w:sz="0" w:space="0" w:color="auto" w:frame="1"/>
        </w:rPr>
      </w:pPr>
      <w:r w:rsidRPr="00745ED4">
        <w:rPr>
          <w:b/>
          <w:bCs/>
          <w:color w:val="000000"/>
        </w:rPr>
        <w:t xml:space="preserve">Slavnostní nástup </w:t>
      </w:r>
      <w:r w:rsidRPr="00745ED4">
        <w:rPr>
          <w:b/>
          <w:color w:val="000000"/>
        </w:rPr>
        <w:t>u příležitosti 103. výročí vzniku samostatného československého státu</w:t>
      </w:r>
    </w:p>
    <w:p w:rsidR="00873DE8" w:rsidRPr="00745ED4" w:rsidRDefault="00873DE8" w:rsidP="00873DE8">
      <w:pPr>
        <w:textAlignment w:val="baseline"/>
        <w:rPr>
          <w:b/>
          <w:bCs/>
          <w:color w:val="000000"/>
        </w:rPr>
      </w:pPr>
      <w:r w:rsidRPr="00745ED4">
        <w:rPr>
          <w:b/>
          <w:bCs/>
        </w:rPr>
        <w:t xml:space="preserve">Brandýs nad Labem - Stará Boleslav </w:t>
      </w:r>
    </w:p>
    <w:p w:rsidR="00873DE8" w:rsidRPr="00745ED4" w:rsidRDefault="00873DE8" w:rsidP="00873DE8">
      <w:pPr>
        <w:textAlignment w:val="baseline"/>
        <w:rPr>
          <w:b/>
          <w:bCs/>
          <w:color w:val="000000"/>
        </w:rPr>
      </w:pPr>
    </w:p>
    <w:p w:rsidR="00873DE8" w:rsidRPr="00684A63" w:rsidRDefault="00873DE8" w:rsidP="00684A63">
      <w:pPr>
        <w:spacing w:line="276" w:lineRule="auto"/>
        <w:ind w:firstLine="708"/>
        <w:jc w:val="both"/>
      </w:pPr>
      <w:r w:rsidRPr="00684A63">
        <w:t xml:space="preserve">Ve středu 27. října 2021 v 8.00 hodin </w:t>
      </w:r>
      <w:r w:rsidR="00A943DC" w:rsidRPr="00684A63">
        <w:t xml:space="preserve">se v posádce Brandýs nad Labem – Stará Boleslav </w:t>
      </w:r>
      <w:r w:rsidRPr="00684A63">
        <w:t>uskuteční slavnostní nástup</w:t>
      </w:r>
      <w:r w:rsidR="00A943DC" w:rsidRPr="00684A63">
        <w:t xml:space="preserve">, v jehož průběhu vybraní vojáci převezmou </w:t>
      </w:r>
      <w:r w:rsidRPr="00684A63">
        <w:t xml:space="preserve">medaile a stužky Ministerstva obrany Za službu v ozbrojených silách </w:t>
      </w:r>
      <w:r w:rsidR="00A943DC" w:rsidRPr="00684A63">
        <w:t>ČR</w:t>
      </w:r>
      <w:r w:rsidRPr="00684A63">
        <w:t xml:space="preserve">. </w:t>
      </w:r>
      <w:r w:rsidR="00A943DC" w:rsidRPr="00684A63">
        <w:t xml:space="preserve">Nástupu se </w:t>
      </w:r>
      <w:r w:rsidRPr="00684A63">
        <w:t>zúčastní velitel 26. pluku velení, řízení a průzkumu plukovník Zdeněk Gabriel, zástupce ředitele Agentury logistiky plukovník</w:t>
      </w:r>
      <w:r w:rsidR="00A943DC" w:rsidRPr="00684A63">
        <w:t xml:space="preserve"> </w:t>
      </w:r>
      <w:r w:rsidRPr="00684A63">
        <w:t xml:space="preserve">Vít </w:t>
      </w:r>
      <w:proofErr w:type="spellStart"/>
      <w:r w:rsidRPr="00684A63">
        <w:t>Watroba</w:t>
      </w:r>
      <w:proofErr w:type="spellEnd"/>
      <w:r w:rsidRPr="00684A63">
        <w:t xml:space="preserve">, zástupci města Brandýs nad Labem – Stará Boleslav a další hosté. </w:t>
      </w:r>
    </w:p>
    <w:p w:rsidR="00873DE8" w:rsidRDefault="00873DE8" w:rsidP="00873DE8">
      <w:pPr>
        <w:textAlignment w:val="baseline"/>
        <w:rPr>
          <w:b/>
          <w:bCs/>
          <w:color w:val="000000"/>
          <w:u w:val="single"/>
        </w:rPr>
      </w:pPr>
    </w:p>
    <w:p w:rsidR="00CB7D0B" w:rsidRPr="00745ED4" w:rsidRDefault="00CB7D0B" w:rsidP="00873DE8">
      <w:pPr>
        <w:textAlignment w:val="baseline"/>
        <w:rPr>
          <w:b/>
          <w:bCs/>
          <w:color w:val="000000"/>
          <w:u w:val="single"/>
        </w:rPr>
      </w:pPr>
    </w:p>
    <w:p w:rsidR="00873DE8" w:rsidRPr="00745ED4" w:rsidRDefault="00873DE8" w:rsidP="00873DE8">
      <w:pPr>
        <w:textAlignment w:val="baseline"/>
        <w:rPr>
          <w:b/>
          <w:bCs/>
          <w:color w:val="000000"/>
          <w:u w:val="single"/>
        </w:rPr>
      </w:pPr>
      <w:r w:rsidRPr="00745ED4">
        <w:rPr>
          <w:b/>
          <w:bCs/>
          <w:color w:val="000000"/>
          <w:u w:val="single"/>
        </w:rPr>
        <w:t>Informace pro sdělovací prostředky:</w:t>
      </w:r>
    </w:p>
    <w:p w:rsidR="00873DE8" w:rsidRPr="00745ED4" w:rsidRDefault="00873DE8" w:rsidP="00873DE8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745ED4">
        <w:rPr>
          <w:rFonts w:ascii="Times New Roman" w:hAnsi="Times New Roman"/>
          <w:b/>
          <w:color w:val="000000"/>
          <w:szCs w:val="22"/>
        </w:rPr>
        <w:t>Středa 27. října 2021 od 8.00 hodin</w:t>
      </w:r>
      <w:r w:rsidR="00CB7D0B">
        <w:rPr>
          <w:rFonts w:ascii="Times New Roman" w:hAnsi="Times New Roman"/>
          <w:b/>
          <w:color w:val="000000"/>
          <w:szCs w:val="22"/>
        </w:rPr>
        <w:t xml:space="preserve">, </w:t>
      </w:r>
      <w:r w:rsidRPr="00745ED4">
        <w:rPr>
          <w:rFonts w:ascii="Times New Roman" w:hAnsi="Times New Roman"/>
          <w:color w:val="000000"/>
          <w:szCs w:val="22"/>
        </w:rPr>
        <w:t xml:space="preserve">slavnostní nástup </w:t>
      </w:r>
      <w:r w:rsidR="00CB7D0B">
        <w:rPr>
          <w:rFonts w:ascii="Times New Roman" w:hAnsi="Times New Roman"/>
          <w:color w:val="000000"/>
          <w:szCs w:val="22"/>
        </w:rPr>
        <w:t xml:space="preserve">posádky </w:t>
      </w:r>
      <w:r w:rsidRPr="00745ED4">
        <w:rPr>
          <w:rFonts w:ascii="Times New Roman" w:hAnsi="Times New Roman"/>
          <w:color w:val="000000"/>
          <w:szCs w:val="22"/>
        </w:rPr>
        <w:t xml:space="preserve">Brandýs nad Labem – Stará Boleslav - </w:t>
      </w:r>
      <w:r w:rsidRPr="00745ED4">
        <w:rPr>
          <w:rFonts w:ascii="Times New Roman" w:hAnsi="Times New Roman"/>
          <w:b/>
          <w:color w:val="000000"/>
          <w:szCs w:val="22"/>
        </w:rPr>
        <w:t>FOTOTERMÍN s možností rozhovorů</w:t>
      </w:r>
      <w:r w:rsidRPr="00745ED4">
        <w:rPr>
          <w:rFonts w:ascii="Times New Roman" w:hAnsi="Times New Roman"/>
          <w:color w:val="000000"/>
          <w:szCs w:val="22"/>
        </w:rPr>
        <w:t>;</w:t>
      </w:r>
    </w:p>
    <w:p w:rsidR="00873DE8" w:rsidRDefault="00873DE8" w:rsidP="00873DE8">
      <w:pPr>
        <w:pStyle w:val="Normlnweb"/>
        <w:jc w:val="both"/>
        <w:rPr>
          <w:rFonts w:ascii="Times New Roman" w:hAnsi="Times New Roman"/>
          <w:b/>
          <w:color w:val="000000"/>
          <w:szCs w:val="22"/>
        </w:rPr>
      </w:pPr>
    </w:p>
    <w:p w:rsidR="00873DE8" w:rsidRPr="00745ED4" w:rsidRDefault="00873DE8" w:rsidP="00873DE8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745ED4">
        <w:rPr>
          <w:rFonts w:ascii="Times New Roman" w:hAnsi="Times New Roman"/>
          <w:b/>
          <w:color w:val="000000"/>
          <w:szCs w:val="22"/>
        </w:rPr>
        <w:t>Sraz novinářů do 7.30 hodin</w:t>
      </w:r>
      <w:r w:rsidRPr="00745ED4">
        <w:rPr>
          <w:rFonts w:ascii="Times New Roman" w:hAnsi="Times New Roman"/>
          <w:color w:val="000000"/>
          <w:szCs w:val="22"/>
        </w:rPr>
        <w:t xml:space="preserve"> před branou posádky</w:t>
      </w:r>
      <w:r w:rsidR="00CB7D0B">
        <w:rPr>
          <w:rFonts w:ascii="Times New Roman" w:hAnsi="Times New Roman"/>
          <w:color w:val="000000"/>
          <w:szCs w:val="22"/>
        </w:rPr>
        <w:t>,</w:t>
      </w:r>
      <w:r w:rsidRPr="00745ED4">
        <w:rPr>
          <w:rFonts w:ascii="Times New Roman" w:hAnsi="Times New Roman"/>
          <w:color w:val="000000"/>
          <w:szCs w:val="22"/>
        </w:rPr>
        <w:t xml:space="preserve"> Boleslavská 929, Brandýs nad Labem – Stará Boleslav</w:t>
      </w:r>
    </w:p>
    <w:p w:rsidR="00873DE8" w:rsidRDefault="00873DE8" w:rsidP="00873DE8">
      <w:pPr>
        <w:pStyle w:val="Normlnweb"/>
        <w:jc w:val="both"/>
        <w:rPr>
          <w:rFonts w:ascii="Times New Roman" w:hAnsi="Times New Roman"/>
          <w:color w:val="000000"/>
          <w:szCs w:val="22"/>
        </w:rPr>
      </w:pPr>
    </w:p>
    <w:p w:rsidR="00873DE8" w:rsidRPr="00745ED4" w:rsidRDefault="00873DE8" w:rsidP="00873DE8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745ED4">
        <w:rPr>
          <w:rFonts w:ascii="Times New Roman" w:hAnsi="Times New Roman"/>
          <w:color w:val="000000"/>
          <w:szCs w:val="22"/>
        </w:rPr>
        <w:lastRenderedPageBreak/>
        <w:t xml:space="preserve">Na akci je </w:t>
      </w:r>
      <w:r w:rsidRPr="00745ED4">
        <w:rPr>
          <w:rFonts w:ascii="Times New Roman" w:hAnsi="Times New Roman"/>
          <w:b/>
          <w:color w:val="000000"/>
          <w:szCs w:val="22"/>
        </w:rPr>
        <w:t xml:space="preserve">vyžadována </w:t>
      </w:r>
      <w:r w:rsidR="0024080F" w:rsidRPr="00745ED4">
        <w:rPr>
          <w:rFonts w:ascii="Times New Roman" w:hAnsi="Times New Roman"/>
          <w:b/>
          <w:color w:val="000000"/>
          <w:szCs w:val="22"/>
        </w:rPr>
        <w:t>AKREDITACE</w:t>
      </w:r>
      <w:r w:rsidR="0024080F" w:rsidRPr="00745ED4">
        <w:rPr>
          <w:rFonts w:ascii="Times New Roman" w:hAnsi="Times New Roman"/>
          <w:color w:val="000000"/>
          <w:szCs w:val="22"/>
        </w:rPr>
        <w:t xml:space="preserve">, </w:t>
      </w:r>
      <w:r w:rsidRPr="00745ED4">
        <w:rPr>
          <w:rFonts w:ascii="Times New Roman" w:hAnsi="Times New Roman"/>
          <w:color w:val="000000"/>
          <w:szCs w:val="22"/>
        </w:rPr>
        <w:t xml:space="preserve">která musí obsahovat tyto údaje: jméno, redakce, číslo občanského průkazu, typ a RZ vozidla. Své žádosti </w:t>
      </w:r>
      <w:r w:rsidR="0024080F">
        <w:rPr>
          <w:rFonts w:ascii="Times New Roman" w:hAnsi="Times New Roman"/>
          <w:color w:val="000000"/>
          <w:szCs w:val="22"/>
        </w:rPr>
        <w:t>posílejte</w:t>
      </w:r>
      <w:r w:rsidRPr="00745ED4">
        <w:rPr>
          <w:rFonts w:ascii="Times New Roman" w:hAnsi="Times New Roman"/>
          <w:color w:val="000000"/>
          <w:szCs w:val="22"/>
        </w:rPr>
        <w:t xml:space="preserve"> </w:t>
      </w:r>
      <w:r w:rsidRPr="00E265AE">
        <w:rPr>
          <w:rFonts w:ascii="Times New Roman" w:hAnsi="Times New Roman"/>
          <w:b/>
          <w:color w:val="000000"/>
        </w:rPr>
        <w:t xml:space="preserve">nejpozději </w:t>
      </w:r>
      <w:r w:rsidRPr="00745ED4">
        <w:rPr>
          <w:rFonts w:ascii="Times New Roman" w:hAnsi="Times New Roman"/>
          <w:b/>
          <w:color w:val="000000"/>
          <w:szCs w:val="22"/>
        </w:rPr>
        <w:t>do úterý 26. října 2021 do 10.00 hodin</w:t>
      </w:r>
      <w:r w:rsidRPr="00745ED4">
        <w:rPr>
          <w:rFonts w:ascii="Times New Roman" w:hAnsi="Times New Roman"/>
          <w:color w:val="000000"/>
          <w:szCs w:val="22"/>
        </w:rPr>
        <w:t xml:space="preserve"> na e-mail: alog@army.cz</w:t>
      </w:r>
    </w:p>
    <w:p w:rsidR="00873DE8" w:rsidRDefault="00873DE8" w:rsidP="00873DE8">
      <w:pPr>
        <w:pStyle w:val="Normlnweb"/>
        <w:jc w:val="both"/>
        <w:rPr>
          <w:rFonts w:ascii="Times New Roman" w:hAnsi="Times New Roman"/>
          <w:b/>
          <w:color w:val="000000"/>
          <w:szCs w:val="22"/>
        </w:rPr>
      </w:pPr>
    </w:p>
    <w:p w:rsidR="0024080F" w:rsidRPr="00E265AE" w:rsidRDefault="0024080F" w:rsidP="0024080F">
      <w:pPr>
        <w:pStyle w:val="Normlnweb"/>
        <w:jc w:val="both"/>
        <w:rPr>
          <w:rStyle w:val="Hypertextovodkaz"/>
          <w:rFonts w:ascii="Times New Roman" w:hAnsi="Times New Roman"/>
          <w:color w:val="000000"/>
          <w:szCs w:val="22"/>
          <w:u w:val="none"/>
        </w:rPr>
      </w:pPr>
      <w:r w:rsidRPr="00745ED4">
        <w:rPr>
          <w:rFonts w:ascii="Times New Roman" w:hAnsi="Times New Roman"/>
          <w:b/>
          <w:color w:val="000000"/>
          <w:szCs w:val="22"/>
        </w:rPr>
        <w:t>Kontaktní osoba:</w:t>
      </w:r>
      <w:r w:rsidRPr="00745ED4">
        <w:rPr>
          <w:rFonts w:ascii="Times New Roman" w:hAnsi="Times New Roman"/>
          <w:color w:val="000000"/>
          <w:szCs w:val="22"/>
        </w:rPr>
        <w:t xml:space="preserve"> kapitán Jakub Moravec, tiskový a informační důstojník Agentur</w:t>
      </w:r>
      <w:r>
        <w:rPr>
          <w:rFonts w:ascii="Times New Roman" w:hAnsi="Times New Roman"/>
          <w:color w:val="000000"/>
          <w:szCs w:val="22"/>
        </w:rPr>
        <w:t>y</w:t>
      </w:r>
      <w:r w:rsidRPr="00745ED4">
        <w:rPr>
          <w:rFonts w:ascii="Times New Roman" w:hAnsi="Times New Roman"/>
          <w:color w:val="000000"/>
          <w:szCs w:val="22"/>
        </w:rPr>
        <w:t xml:space="preserve"> logistiky, tel.: 607 772 780, 973 230 227, e-mail: alog@army.cz</w:t>
      </w:r>
    </w:p>
    <w:p w:rsidR="0024080F" w:rsidRDefault="0024080F" w:rsidP="00873DE8">
      <w:pPr>
        <w:jc w:val="both"/>
        <w:rPr>
          <w:b/>
          <w:color w:val="000000"/>
        </w:rPr>
      </w:pPr>
    </w:p>
    <w:p w:rsidR="00873DE8" w:rsidRPr="00684A63" w:rsidRDefault="00873DE8" w:rsidP="00873DE8">
      <w:pPr>
        <w:jc w:val="both"/>
        <w:rPr>
          <w:i/>
          <w:color w:val="000000"/>
        </w:rPr>
      </w:pPr>
      <w:r w:rsidRPr="00684A63">
        <w:rPr>
          <w:b/>
          <w:i/>
          <w:color w:val="000000"/>
        </w:rPr>
        <w:t xml:space="preserve">UPOZORNĚNÍ: </w:t>
      </w:r>
      <w:r w:rsidRPr="00684A63">
        <w:rPr>
          <w:i/>
          <w:color w:val="000000"/>
        </w:rPr>
        <w:t>Na místě je nutné doložit potvrzení o bezinfekčnosti v rozsahu jednoho z platných certifikátů O-T-N, „O“ certifikát o provedeném očkování proti onemocnění covid-19 dle podmínek aktuálně stanovených Ministerstvem zdravotnictví ČR (dále jen „MZ“), „T“ certifikát o negativním výsledku testu na přítomnost SARS-CoV-2 dle podmínek aktuálně stanovených MZ, „N“ certifikát o prodělání onemocnění covid-19 dle podmínek aktuálně stanovených MZ. Rovněž je nutné mít ochranu dýchacích cest - respirátor nebo obdobný prostředek (vždy bez výdechového ventilu) naplňující minimálně všechny technické podmínky a požadavky (pro výrobek) stanovené MZ, včetně filtrační účinnosti alespoň 94 % dle příslušných norem (např. FFP2, KN 95).</w:t>
      </w:r>
    </w:p>
    <w:p w:rsidR="00392A54" w:rsidRDefault="00392A54" w:rsidP="00873DE8">
      <w:pPr>
        <w:rPr>
          <w:b/>
          <w:bCs/>
          <w:kern w:val="2"/>
          <w:u w:val="single"/>
        </w:rPr>
      </w:pPr>
    </w:p>
    <w:p w:rsidR="00392A54" w:rsidRPr="00392A54" w:rsidRDefault="00392A54" w:rsidP="00392A54">
      <w:pPr>
        <w:jc w:val="center"/>
        <w:rPr>
          <w:b/>
          <w:bCs/>
        </w:rPr>
      </w:pPr>
      <w:r w:rsidRPr="00392A54">
        <w:rPr>
          <w:b/>
          <w:bCs/>
        </w:rPr>
        <w:t>***</w:t>
      </w:r>
    </w:p>
    <w:p w:rsidR="00392A54" w:rsidRDefault="00392A54" w:rsidP="00873DE8">
      <w:pPr>
        <w:autoSpaceDE w:val="0"/>
        <w:jc w:val="both"/>
        <w:rPr>
          <w:b/>
          <w:bCs/>
          <w:kern w:val="2"/>
        </w:rPr>
      </w:pPr>
    </w:p>
    <w:p w:rsidR="00873DE8" w:rsidRPr="00866821" w:rsidRDefault="00873DE8" w:rsidP="00873DE8">
      <w:pPr>
        <w:autoSpaceDE w:val="0"/>
        <w:jc w:val="both"/>
        <w:rPr>
          <w:b/>
          <w:bCs/>
          <w:kern w:val="2"/>
        </w:rPr>
      </w:pPr>
      <w:r>
        <w:rPr>
          <w:b/>
          <w:bCs/>
          <w:kern w:val="2"/>
        </w:rPr>
        <w:t>Slavnostní nástup ke Dni vzniku samostatného československého státu</w:t>
      </w:r>
    </w:p>
    <w:p w:rsidR="00873DE8" w:rsidRDefault="00873DE8" w:rsidP="00873DE8">
      <w:pPr>
        <w:autoSpaceDE w:val="0"/>
        <w:rPr>
          <w:b/>
          <w:bCs/>
          <w:kern w:val="2"/>
        </w:rPr>
      </w:pPr>
      <w:r>
        <w:rPr>
          <w:b/>
          <w:bCs/>
          <w:kern w:val="2"/>
        </w:rPr>
        <w:t>Strakonice</w:t>
      </w:r>
    </w:p>
    <w:p w:rsidR="00873DE8" w:rsidRDefault="00873DE8" w:rsidP="00873DE8">
      <w:pPr>
        <w:autoSpaceDE w:val="0"/>
        <w:rPr>
          <w:b/>
          <w:bCs/>
          <w:kern w:val="2"/>
        </w:rPr>
      </w:pPr>
    </w:p>
    <w:p w:rsidR="00873DE8" w:rsidRPr="00684A63" w:rsidRDefault="00873DE8" w:rsidP="00684A63">
      <w:pPr>
        <w:spacing w:line="276" w:lineRule="auto"/>
        <w:ind w:firstLine="708"/>
        <w:jc w:val="both"/>
      </w:pPr>
      <w:r>
        <w:rPr>
          <w:kern w:val="2"/>
        </w:rPr>
        <w:tab/>
      </w:r>
      <w:r w:rsidRPr="00684A63">
        <w:t xml:space="preserve">Ve středu 27. října 2021 od 10.30 hodin se v kasárnách V Lipkách ve Strakonicích uskuteční slavnostní nástup </w:t>
      </w:r>
      <w:r w:rsidR="001B1248" w:rsidRPr="00684A63">
        <w:t xml:space="preserve">25. protiletadlového raketového pluku </w:t>
      </w:r>
      <w:r w:rsidRPr="00684A63">
        <w:t xml:space="preserve">u příležitosti Dne vzniku samostatného československého státu. Vybraní </w:t>
      </w:r>
      <w:r w:rsidR="001B1248" w:rsidRPr="00684A63">
        <w:t>vojáci</w:t>
      </w:r>
      <w:r w:rsidRPr="00684A63">
        <w:t xml:space="preserve"> </w:t>
      </w:r>
      <w:r w:rsidR="001B1248" w:rsidRPr="00684A63">
        <w:t xml:space="preserve">v jeho průběhu </w:t>
      </w:r>
      <w:r w:rsidRPr="00684A63">
        <w:t>převezmou medaile Za službu v ozbrojených silách ČR. Ceremoniálu se kromě vojáků zúčastní i čelní představitelé města Strakonice a zástupci místních organizací.</w:t>
      </w:r>
    </w:p>
    <w:p w:rsidR="00873DE8" w:rsidRDefault="00873DE8" w:rsidP="00873DE8">
      <w:pPr>
        <w:autoSpaceDE w:val="0"/>
        <w:jc w:val="both"/>
        <w:rPr>
          <w:kern w:val="2"/>
        </w:rPr>
      </w:pPr>
    </w:p>
    <w:p w:rsidR="00873DE8" w:rsidRPr="00392A54" w:rsidRDefault="00873DE8" w:rsidP="00873DE8">
      <w:pPr>
        <w:autoSpaceDE w:val="0"/>
        <w:jc w:val="both"/>
        <w:rPr>
          <w:kern w:val="1"/>
        </w:rPr>
      </w:pPr>
      <w:r>
        <w:rPr>
          <w:b/>
          <w:bCs/>
          <w:kern w:val="1"/>
        </w:rPr>
        <w:t>Kontaktní osoba</w:t>
      </w:r>
      <w:r>
        <w:rPr>
          <w:b/>
          <w:kern w:val="1"/>
        </w:rPr>
        <w:t>:</w:t>
      </w:r>
      <w:r>
        <w:rPr>
          <w:b/>
          <w:bCs/>
          <w:kern w:val="1"/>
        </w:rPr>
        <w:t xml:space="preserve"> </w:t>
      </w:r>
      <w:r>
        <w:rPr>
          <w:kern w:val="1"/>
        </w:rPr>
        <w:t xml:space="preserve">kapitánka Jana Samcová, tisková a informační </w:t>
      </w:r>
      <w:r w:rsidR="00392A54">
        <w:rPr>
          <w:kern w:val="1"/>
        </w:rPr>
        <w:t>důstojnice 25</w:t>
      </w:r>
      <w:r>
        <w:rPr>
          <w:kern w:val="1"/>
        </w:rPr>
        <w:t xml:space="preserve">. protiletadlového raketového pluku, tel.: 602 157 175, e-mail: </w:t>
      </w:r>
      <w:hyperlink r:id="rId14" w:history="1">
        <w:r w:rsidRPr="00392A54">
          <w:rPr>
            <w:rStyle w:val="Hypertextovodkaz"/>
            <w:color w:val="auto"/>
            <w:kern w:val="1"/>
            <w:u w:val="none"/>
          </w:rPr>
          <w:t>tid25plrp@army.cz</w:t>
        </w:r>
      </w:hyperlink>
    </w:p>
    <w:p w:rsidR="00A943DC" w:rsidRDefault="00A943DC" w:rsidP="00873DE8">
      <w:pPr>
        <w:autoSpaceDE w:val="0"/>
        <w:jc w:val="both"/>
        <w:rPr>
          <w:b/>
          <w:kern w:val="1"/>
          <w:u w:val="single"/>
        </w:rPr>
      </w:pPr>
    </w:p>
    <w:p w:rsidR="00684A63" w:rsidRPr="00684A63" w:rsidRDefault="00684A63" w:rsidP="00684A63">
      <w:pPr>
        <w:jc w:val="both"/>
        <w:rPr>
          <w:i/>
          <w:color w:val="000000"/>
        </w:rPr>
      </w:pPr>
      <w:r w:rsidRPr="00684A63">
        <w:rPr>
          <w:b/>
          <w:i/>
          <w:color w:val="000000"/>
        </w:rPr>
        <w:t xml:space="preserve">UPOZORNĚNÍ: </w:t>
      </w:r>
      <w:r w:rsidRPr="00684A63">
        <w:rPr>
          <w:i/>
          <w:color w:val="000000"/>
        </w:rPr>
        <w:t>Na místě je nutné doložit potvrzení o bezinfekčnosti v rozsahu jednoho z platných certifikátů O-T-N, „O“ certifikát o provedeném očkování proti onemocnění covid-19 dle podmínek aktuálně stanovených Ministerstvem zdravotnictví ČR (dále jen „MZ“), „T“ certifikát o negativním výsledku testu na přítomnost SARS-CoV-2 dle podmínek aktuálně stanovených MZ, „N“ certifikát o prodělání onemocnění covid-19 dle podmínek aktuálně stanovených MZ. Rovněž je nutné mít ochranu dýchacích cest - respirátor nebo obdobný prostředek (vždy bez výdechového ventilu) naplňující minimálně všechny technické podmínky a požadavky (pro výrobek) stanovené MZ, včetně filtrační účinnosti alespoň 94 % dle příslušných norem (např. FFP2, KN 95).</w:t>
      </w:r>
    </w:p>
    <w:p w:rsidR="000222CC" w:rsidRPr="000222CC" w:rsidRDefault="000222CC" w:rsidP="000222CC">
      <w:pPr>
        <w:pStyle w:val="Default"/>
        <w:jc w:val="center"/>
        <w:rPr>
          <w:bCs/>
          <w:color w:val="auto"/>
        </w:rPr>
      </w:pPr>
      <w:r w:rsidRPr="000222CC">
        <w:rPr>
          <w:bCs/>
          <w:color w:val="auto"/>
        </w:rPr>
        <w:t>***</w:t>
      </w:r>
    </w:p>
    <w:p w:rsidR="000222CC" w:rsidRDefault="000222CC" w:rsidP="000222CC">
      <w:pPr>
        <w:contextualSpacing/>
        <w:jc w:val="both"/>
        <w:rPr>
          <w:b/>
        </w:rPr>
      </w:pPr>
    </w:p>
    <w:p w:rsidR="000222CC" w:rsidRPr="00636BB4" w:rsidRDefault="000222CC" w:rsidP="000222CC">
      <w:pPr>
        <w:contextualSpacing/>
        <w:jc w:val="both"/>
        <w:rPr>
          <w:b/>
        </w:rPr>
      </w:pPr>
      <w:r w:rsidRPr="00636BB4">
        <w:rPr>
          <w:b/>
        </w:rPr>
        <w:t>Vojenská přísaha nových studentů Univerzity obrany</w:t>
      </w:r>
      <w:r w:rsidR="008D0BDF">
        <w:rPr>
          <w:b/>
        </w:rPr>
        <w:t xml:space="preserve"> </w:t>
      </w:r>
    </w:p>
    <w:p w:rsidR="000222CC" w:rsidRPr="00636BB4" w:rsidRDefault="006C196F" w:rsidP="000222CC">
      <w:pPr>
        <w:jc w:val="both"/>
        <w:rPr>
          <w:b/>
        </w:rPr>
      </w:pPr>
      <w:r>
        <w:rPr>
          <w:b/>
        </w:rPr>
        <w:t xml:space="preserve">Universita obrany, </w:t>
      </w:r>
      <w:r w:rsidR="000222CC">
        <w:rPr>
          <w:b/>
        </w:rPr>
        <w:t>Brno</w:t>
      </w:r>
    </w:p>
    <w:p w:rsidR="000222CC" w:rsidRPr="00636BB4" w:rsidRDefault="000222CC" w:rsidP="000222CC">
      <w:pPr>
        <w:jc w:val="both"/>
      </w:pPr>
    </w:p>
    <w:p w:rsidR="000222CC" w:rsidRPr="004F69F6" w:rsidRDefault="000222CC" w:rsidP="000222CC">
      <w:pPr>
        <w:spacing w:line="276" w:lineRule="auto"/>
        <w:ind w:firstLine="708"/>
        <w:jc w:val="both"/>
      </w:pPr>
      <w:r>
        <w:t>Ve středu 27</w:t>
      </w:r>
      <w:r w:rsidRPr="003B6FA5">
        <w:t>. října 20</w:t>
      </w:r>
      <w:r>
        <w:t>2</w:t>
      </w:r>
      <w:r w:rsidRPr="003B6FA5">
        <w:t xml:space="preserve">1 </w:t>
      </w:r>
      <w:r>
        <w:t>v</w:t>
      </w:r>
      <w:r w:rsidRPr="003B6FA5">
        <w:t> 1</w:t>
      </w:r>
      <w:r>
        <w:t>0</w:t>
      </w:r>
      <w:r w:rsidRPr="003B6FA5">
        <w:t xml:space="preserve">.00 hodin se za přítomnosti </w:t>
      </w:r>
      <w:r>
        <w:t xml:space="preserve">ministra obrany Lubomíra </w:t>
      </w:r>
      <w:proofErr w:type="spellStart"/>
      <w:r>
        <w:t>Metnara</w:t>
      </w:r>
      <w:proofErr w:type="spellEnd"/>
      <w:r>
        <w:t xml:space="preserve"> </w:t>
      </w:r>
      <w:r w:rsidRPr="003B6FA5">
        <w:t xml:space="preserve">uskuteční </w:t>
      </w:r>
      <w:r>
        <w:t>v kasárnách na ulici Šumavská</w:t>
      </w:r>
      <w:r w:rsidRPr="003B6FA5">
        <w:t xml:space="preserve"> slavnostní vojenská přísaha </w:t>
      </w:r>
      <w:r>
        <w:br/>
      </w:r>
      <w:r>
        <w:lastRenderedPageBreak/>
        <w:t>46</w:t>
      </w:r>
      <w:r w:rsidR="008D0BDF">
        <w:t>7</w:t>
      </w:r>
      <w:r w:rsidRPr="003B6FA5">
        <w:t xml:space="preserve"> no</w:t>
      </w:r>
      <w:r>
        <w:t xml:space="preserve">vých studentů Univerzity obrany a </w:t>
      </w:r>
      <w:r w:rsidRPr="003B6FA5">
        <w:t>student</w:t>
      </w:r>
      <w:r>
        <w:t>ů</w:t>
      </w:r>
      <w:r w:rsidRPr="003B6FA5">
        <w:t xml:space="preserve"> Vojenského oboru Fakulty tělesné výchovy a sportu Univerzity Karlovy</w:t>
      </w:r>
      <w:r>
        <w:t xml:space="preserve">. </w:t>
      </w:r>
      <w:r w:rsidRPr="000222CC">
        <w:t xml:space="preserve">Slavnostní akt přísahy je rozhodujícím závazkem, který na sebe dobrovolně berou noví příslušníci české armády. Její složení je i veřejným vyjádřením jejich odhodlání sloužit své zemi a sepětí vojáka se zájmy a osudy národa. </w:t>
      </w:r>
      <w:r w:rsidRPr="00A533B2">
        <w:t xml:space="preserve">Vojenská přísaha </w:t>
      </w:r>
      <w:r>
        <w:t xml:space="preserve">studentů Univerzity obrany - </w:t>
      </w:r>
      <w:r w:rsidRPr="00A533B2">
        <w:t>nových profesionálních vojáků Armády České republiky</w:t>
      </w:r>
      <w:r>
        <w:t>, která</w:t>
      </w:r>
      <w:r w:rsidRPr="00A533B2">
        <w:t xml:space="preserve"> </w:t>
      </w:r>
      <w:r>
        <w:t>je</w:t>
      </w:r>
      <w:r w:rsidRPr="00A533B2">
        <w:t xml:space="preserve"> </w:t>
      </w:r>
      <w:r>
        <w:t xml:space="preserve">tradiční součástí oslav </w:t>
      </w:r>
      <w:r w:rsidRPr="00A533B2">
        <w:t xml:space="preserve">státního svátku Dne vzniku samostatného československého státu, se uskuteční před </w:t>
      </w:r>
      <w:r>
        <w:t xml:space="preserve">státní vlajkou České republiky. Slavnostního ceremoniálu se zúčastní představitelé státní správy, </w:t>
      </w:r>
      <w:r w:rsidRPr="003B6FA5">
        <w:t>Minist</w:t>
      </w:r>
      <w:r>
        <w:t xml:space="preserve">erstva obrany, </w:t>
      </w:r>
      <w:r w:rsidRPr="003B6FA5">
        <w:t xml:space="preserve">AČR </w:t>
      </w:r>
      <w:r>
        <w:t xml:space="preserve">a </w:t>
      </w:r>
      <w:r w:rsidRPr="003B6FA5">
        <w:t>ro</w:t>
      </w:r>
      <w:r>
        <w:t>dinní příslušníci nových vojáků</w:t>
      </w:r>
      <w:r w:rsidRPr="003B6FA5">
        <w:t>.</w:t>
      </w:r>
      <w:r>
        <w:t xml:space="preserve"> </w:t>
      </w:r>
      <w:r w:rsidRPr="00B6575A">
        <w:t xml:space="preserve">U </w:t>
      </w:r>
      <w:r w:rsidR="008D0BDF">
        <w:t xml:space="preserve">této </w:t>
      </w:r>
      <w:r w:rsidRPr="00B6575A">
        <w:t>příležitosti uděl</w:t>
      </w:r>
      <w:r>
        <w:t xml:space="preserve">í ministr obrany Lubomír </w:t>
      </w:r>
      <w:proofErr w:type="spellStart"/>
      <w:r>
        <w:t>Metnar</w:t>
      </w:r>
      <w:proofErr w:type="spellEnd"/>
      <w:r>
        <w:t xml:space="preserve"> </w:t>
      </w:r>
      <w:r w:rsidRPr="00314174">
        <w:t xml:space="preserve">Univerzitě obrany </w:t>
      </w:r>
      <w:r>
        <w:t>Záslužný</w:t>
      </w:r>
      <w:r w:rsidRPr="00314174">
        <w:t xml:space="preserve"> kříž MO ČR </w:t>
      </w:r>
      <w:r>
        <w:t xml:space="preserve">I. stupně a </w:t>
      </w:r>
      <w:r w:rsidRPr="004F69F6">
        <w:t xml:space="preserve">dekoruje bojový prapor </w:t>
      </w:r>
      <w:r w:rsidR="008D0BDF">
        <w:t>u</w:t>
      </w:r>
      <w:r w:rsidRPr="004F69F6">
        <w:t xml:space="preserve">niverzity </w:t>
      </w:r>
      <w:r>
        <w:t xml:space="preserve">jeho </w:t>
      </w:r>
      <w:r w:rsidRPr="004F69F6">
        <w:t>stuhou</w:t>
      </w:r>
      <w:r>
        <w:t xml:space="preserve">. </w:t>
      </w:r>
      <w:r w:rsidRPr="004F69F6">
        <w:t xml:space="preserve"> </w:t>
      </w:r>
    </w:p>
    <w:p w:rsidR="000222CC" w:rsidRPr="00636BB4" w:rsidRDefault="000222CC" w:rsidP="000222CC">
      <w:pPr>
        <w:pStyle w:val="ms-rteelement-p1"/>
        <w:shd w:val="clear" w:color="auto" w:fill="FFFFFF"/>
        <w:spacing w:line="240" w:lineRule="auto"/>
        <w:ind w:firstLine="709"/>
        <w:contextualSpacing/>
        <w:textAlignment w:val="top"/>
        <w:rPr>
          <w:color w:val="auto"/>
          <w:sz w:val="24"/>
          <w:szCs w:val="24"/>
        </w:rPr>
      </w:pPr>
    </w:p>
    <w:p w:rsidR="000222CC" w:rsidRPr="000222CC" w:rsidRDefault="000222CC" w:rsidP="000222CC">
      <w:pPr>
        <w:spacing w:line="288" w:lineRule="auto"/>
        <w:rPr>
          <w:b/>
          <w:u w:val="single"/>
        </w:rPr>
      </w:pPr>
      <w:r w:rsidRPr="000222CC">
        <w:rPr>
          <w:b/>
          <w:u w:val="single"/>
        </w:rPr>
        <w:t xml:space="preserve">Informace pro sdělovací prostředky: </w:t>
      </w:r>
    </w:p>
    <w:p w:rsidR="000222CC" w:rsidRPr="000222CC" w:rsidRDefault="000222CC" w:rsidP="000222CC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0222CC">
        <w:rPr>
          <w:rFonts w:ascii="Times New Roman" w:hAnsi="Times New Roman"/>
          <w:b/>
          <w:color w:val="000000"/>
          <w:szCs w:val="22"/>
        </w:rPr>
        <w:t>Středa 27. října 2021, 10.00 hodin –</w:t>
      </w:r>
      <w:r w:rsidRPr="000222CC"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>s</w:t>
      </w:r>
      <w:r w:rsidRPr="000222CC">
        <w:rPr>
          <w:rFonts w:ascii="Times New Roman" w:hAnsi="Times New Roman"/>
          <w:color w:val="000000"/>
          <w:szCs w:val="22"/>
        </w:rPr>
        <w:t>lavnostní vojenská přísaha nových studentů Univerzity obrany, kasárna ul. Šumavská 2, Brno</w:t>
      </w:r>
      <w:r>
        <w:rPr>
          <w:rFonts w:ascii="Times New Roman" w:hAnsi="Times New Roman"/>
          <w:color w:val="000000"/>
          <w:szCs w:val="22"/>
        </w:rPr>
        <w:t xml:space="preserve"> </w:t>
      </w:r>
      <w:r w:rsidR="004C24A5">
        <w:rPr>
          <w:rFonts w:ascii="Times New Roman" w:hAnsi="Times New Roman"/>
          <w:color w:val="000000"/>
          <w:szCs w:val="22"/>
        </w:rPr>
        <w:t>–</w:t>
      </w:r>
      <w:r w:rsidRPr="000222CC">
        <w:rPr>
          <w:rFonts w:ascii="Times New Roman" w:hAnsi="Times New Roman"/>
          <w:color w:val="000000"/>
          <w:szCs w:val="22"/>
        </w:rPr>
        <w:t xml:space="preserve"> </w:t>
      </w:r>
      <w:r w:rsidR="004C24A5">
        <w:rPr>
          <w:rFonts w:ascii="Times New Roman" w:hAnsi="Times New Roman"/>
          <w:color w:val="000000"/>
          <w:szCs w:val="22"/>
        </w:rPr>
        <w:t xml:space="preserve">po skončení přísahy </w:t>
      </w:r>
      <w:r w:rsidRPr="000222CC">
        <w:rPr>
          <w:rFonts w:ascii="Times New Roman" w:hAnsi="Times New Roman"/>
          <w:b/>
          <w:color w:val="000000"/>
          <w:szCs w:val="22"/>
        </w:rPr>
        <w:t>FOTOTERMÍN</w:t>
      </w:r>
      <w:r w:rsidR="004C24A5">
        <w:rPr>
          <w:rFonts w:ascii="Times New Roman" w:hAnsi="Times New Roman"/>
          <w:b/>
          <w:color w:val="000000"/>
          <w:szCs w:val="22"/>
        </w:rPr>
        <w:t xml:space="preserve"> s možností rozhovorů</w:t>
      </w:r>
      <w:r>
        <w:rPr>
          <w:rFonts w:ascii="Times New Roman" w:hAnsi="Times New Roman"/>
          <w:b/>
          <w:color w:val="000000"/>
          <w:szCs w:val="22"/>
        </w:rPr>
        <w:t>;</w:t>
      </w:r>
    </w:p>
    <w:p w:rsidR="000222CC" w:rsidRDefault="000222CC" w:rsidP="000222CC">
      <w:pPr>
        <w:pStyle w:val="Normlnweb"/>
        <w:jc w:val="both"/>
        <w:rPr>
          <w:rFonts w:ascii="Times New Roman" w:hAnsi="Times New Roman"/>
          <w:color w:val="000000"/>
          <w:szCs w:val="22"/>
        </w:rPr>
      </w:pPr>
    </w:p>
    <w:p w:rsidR="000222CC" w:rsidRPr="000222CC" w:rsidRDefault="000222CC" w:rsidP="000222CC">
      <w:pPr>
        <w:pStyle w:val="Normlnweb"/>
        <w:jc w:val="both"/>
        <w:rPr>
          <w:rFonts w:ascii="Times New Roman" w:hAnsi="Times New Roman"/>
          <w:color w:val="000000"/>
          <w:szCs w:val="22"/>
        </w:rPr>
      </w:pPr>
      <w:r w:rsidRPr="000222CC">
        <w:rPr>
          <w:rFonts w:ascii="Times New Roman" w:hAnsi="Times New Roman"/>
          <w:b/>
          <w:color w:val="000000"/>
          <w:szCs w:val="22"/>
        </w:rPr>
        <w:t>Sraz novinářů do 9.45 hodin</w:t>
      </w:r>
      <w:r>
        <w:rPr>
          <w:rFonts w:ascii="Times New Roman" w:hAnsi="Times New Roman"/>
          <w:color w:val="000000"/>
          <w:szCs w:val="22"/>
        </w:rPr>
        <w:t xml:space="preserve"> u vstupu do objektu </w:t>
      </w:r>
      <w:r w:rsidRPr="000222CC">
        <w:rPr>
          <w:rFonts w:ascii="Times New Roman" w:hAnsi="Times New Roman"/>
          <w:color w:val="000000"/>
          <w:szCs w:val="22"/>
        </w:rPr>
        <w:t>kasáren, ul. Šumavská 2, Brno</w:t>
      </w:r>
    </w:p>
    <w:p w:rsidR="000222CC" w:rsidRDefault="000222CC" w:rsidP="000222CC">
      <w:pPr>
        <w:shd w:val="clear" w:color="auto" w:fill="FFFFFF"/>
        <w:spacing w:line="288" w:lineRule="auto"/>
        <w:jc w:val="both"/>
        <w:textAlignment w:val="top"/>
        <w:rPr>
          <w:b/>
        </w:rPr>
      </w:pPr>
    </w:p>
    <w:p w:rsidR="000222CC" w:rsidRPr="00636BB4" w:rsidRDefault="000222CC" w:rsidP="000222CC">
      <w:pPr>
        <w:pStyle w:val="Default"/>
        <w:jc w:val="both"/>
      </w:pPr>
      <w:r w:rsidRPr="00636BB4">
        <w:rPr>
          <w:b/>
          <w:bCs/>
        </w:rPr>
        <w:t>Kontaktní osob</w:t>
      </w:r>
      <w:r w:rsidR="006C196F">
        <w:rPr>
          <w:b/>
          <w:bCs/>
        </w:rPr>
        <w:t>y</w:t>
      </w:r>
      <w:r w:rsidRPr="00636BB4">
        <w:rPr>
          <w:b/>
          <w:bCs/>
        </w:rPr>
        <w:t xml:space="preserve">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15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  <w:r w:rsidR="006C196F">
        <w:t xml:space="preserve"> a Marek Vala, tiskové oddělení MO, tel.: 973 200</w:t>
      </w:r>
      <w:r w:rsidR="00B54E80">
        <w:t> </w:t>
      </w:r>
      <w:r w:rsidR="006C196F">
        <w:t>147</w:t>
      </w:r>
      <w:r w:rsidR="00B54E80">
        <w:t>,</w:t>
      </w:r>
      <w:r w:rsidR="00B54E80" w:rsidRPr="00B54E80">
        <w:t xml:space="preserve"> 724 801 275</w:t>
      </w:r>
    </w:p>
    <w:p w:rsidR="000222CC" w:rsidRDefault="000222CC" w:rsidP="000222CC">
      <w:pPr>
        <w:jc w:val="both"/>
        <w:rPr>
          <w:b/>
          <w:i/>
          <w:color w:val="000000"/>
        </w:rPr>
      </w:pPr>
    </w:p>
    <w:p w:rsidR="000222CC" w:rsidRPr="00684A63" w:rsidRDefault="000222CC" w:rsidP="000222CC">
      <w:pPr>
        <w:jc w:val="both"/>
        <w:rPr>
          <w:i/>
          <w:color w:val="000000"/>
        </w:rPr>
      </w:pPr>
      <w:r w:rsidRPr="00684A63">
        <w:rPr>
          <w:b/>
          <w:i/>
          <w:color w:val="000000"/>
        </w:rPr>
        <w:t xml:space="preserve">UPOZORNĚNÍ: </w:t>
      </w:r>
      <w:r w:rsidRPr="00684A63">
        <w:rPr>
          <w:i/>
          <w:color w:val="000000"/>
        </w:rPr>
        <w:t>Na místě je nutné doložit potvrzení o bezinfekčnosti v rozsahu jednoho z platných certifikátů O-T-N, „O“ certifikát o provedeném očkování proti onemocnění covid-19 dle podmínek aktuálně stanovených Ministerstvem zdravotnictví ČR (dále jen „MZ“), „T“ certifikát o negativním výsledku testu na přítomnost SARS-CoV-2 dle podmínek aktuálně stanovených MZ, „N“ certifikát o prodělání onemocnění covid-19 dle podmínek aktuálně stanovených MZ. Rovněž je nutné mít ochranu dýchacích cest - respirátor nebo obdobný prostředek (vždy bez výdechového ventilu) naplňující minimálně všechny technické podmínky a požadavky (pro výrobek) stanovené MZ, včetně filtrační účinnosti alespoň 94 % dle příslušných norem (např. FFP2, KN 95).</w:t>
      </w:r>
    </w:p>
    <w:p w:rsidR="000222CC" w:rsidRDefault="000222CC" w:rsidP="000222CC">
      <w:pPr>
        <w:pStyle w:val="Default"/>
        <w:jc w:val="both"/>
        <w:rPr>
          <w:b/>
          <w:bCs/>
          <w:color w:val="auto"/>
          <w:u w:val="single"/>
        </w:rPr>
      </w:pPr>
    </w:p>
    <w:p w:rsidR="000222CC" w:rsidRDefault="000222CC" w:rsidP="000222CC">
      <w:pPr>
        <w:contextualSpacing/>
        <w:jc w:val="center"/>
        <w:rPr>
          <w:b/>
        </w:rPr>
      </w:pPr>
      <w:r>
        <w:rPr>
          <w:b/>
        </w:rPr>
        <w:t>***</w:t>
      </w:r>
    </w:p>
    <w:p w:rsidR="000222CC" w:rsidRDefault="000222CC" w:rsidP="000222CC">
      <w:pPr>
        <w:contextualSpacing/>
        <w:jc w:val="both"/>
        <w:rPr>
          <w:b/>
        </w:rPr>
      </w:pPr>
    </w:p>
    <w:p w:rsidR="000222CC" w:rsidRPr="00636BB4" w:rsidRDefault="000222CC" w:rsidP="000222CC">
      <w:pPr>
        <w:contextualSpacing/>
        <w:jc w:val="both"/>
        <w:rPr>
          <w:b/>
        </w:rPr>
      </w:pPr>
      <w:r>
        <w:rPr>
          <w:b/>
        </w:rPr>
        <w:t>Výstava k 70. výročí založení Vojenské akademie v Brně</w:t>
      </w:r>
    </w:p>
    <w:p w:rsidR="000222CC" w:rsidRPr="00636BB4" w:rsidRDefault="000222CC" w:rsidP="000222CC">
      <w:pPr>
        <w:jc w:val="both"/>
        <w:rPr>
          <w:b/>
        </w:rPr>
      </w:pPr>
      <w:r>
        <w:rPr>
          <w:b/>
        </w:rPr>
        <w:t>Brno</w:t>
      </w:r>
    </w:p>
    <w:p w:rsidR="000222CC" w:rsidRPr="008D0BDF" w:rsidRDefault="008D0BDF" w:rsidP="008D0BDF">
      <w:pPr>
        <w:spacing w:line="276" w:lineRule="auto"/>
        <w:ind w:firstLine="708"/>
        <w:jc w:val="both"/>
      </w:pPr>
      <w:r>
        <w:t xml:space="preserve">Ve středu </w:t>
      </w:r>
      <w:r w:rsidR="000222CC" w:rsidRPr="008D0BDF">
        <w:t xml:space="preserve">27. října 2021 bude ve foyer budovy Univerzity obrany na brněnské Kounicově ulici 44 </w:t>
      </w:r>
      <w:r>
        <w:t xml:space="preserve">zpřístupněna </w:t>
      </w:r>
      <w:r w:rsidR="000222CC" w:rsidRPr="008D0BDF">
        <w:t>výstava k 70. výročí založení Vojenské akademie v Brně. Výstava na 18 panelech mapuje počátky vojenského technického školství v Brně, zřízení Vojenské technické akademie v roce 1951 a její další vývoj. Zachycuje rozhodující momenty vojenské vysoké školy i ve světle širšího společenského vývoje a ukazuje jeho dopady na změny ve vojenském školství.</w:t>
      </w:r>
      <w:r w:rsidRPr="008D0BDF">
        <w:t xml:space="preserve"> </w:t>
      </w:r>
      <w:r w:rsidR="000222CC" w:rsidRPr="008D0BDF">
        <w:t>Výstava potrvá do 15. prosince 2021 a je veřejnosti volně přístupná v pracovní dny od 8.00 do 18.00 hodin.</w:t>
      </w:r>
    </w:p>
    <w:p w:rsidR="008D0BDF" w:rsidRDefault="008D0BDF" w:rsidP="000222CC">
      <w:pPr>
        <w:pStyle w:val="Default"/>
        <w:jc w:val="both"/>
        <w:rPr>
          <w:b/>
          <w:bCs/>
        </w:rPr>
      </w:pPr>
    </w:p>
    <w:p w:rsidR="000222CC" w:rsidRPr="00636BB4" w:rsidRDefault="000222CC" w:rsidP="000222CC">
      <w:pPr>
        <w:pStyle w:val="Default"/>
        <w:jc w:val="both"/>
      </w:pPr>
      <w:r w:rsidRPr="00636BB4">
        <w:rPr>
          <w:b/>
          <w:bCs/>
        </w:rPr>
        <w:lastRenderedPageBreak/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16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p w:rsidR="000222CC" w:rsidRDefault="000222CC" w:rsidP="000222CC">
      <w:pPr>
        <w:pStyle w:val="Default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 </w:t>
      </w:r>
    </w:p>
    <w:p w:rsidR="000222CC" w:rsidRDefault="000222CC" w:rsidP="00873DE8">
      <w:pPr>
        <w:autoSpaceDE w:val="0"/>
        <w:jc w:val="both"/>
        <w:rPr>
          <w:b/>
          <w:kern w:val="1"/>
          <w:u w:val="single"/>
        </w:rPr>
      </w:pPr>
    </w:p>
    <w:p w:rsidR="00873DE8" w:rsidRDefault="00873DE8" w:rsidP="00873DE8">
      <w:pPr>
        <w:autoSpaceDE w:val="0"/>
        <w:jc w:val="both"/>
        <w:rPr>
          <w:b/>
          <w:kern w:val="1"/>
          <w:u w:val="single"/>
        </w:rPr>
      </w:pPr>
      <w:r w:rsidRPr="00566FC1">
        <w:rPr>
          <w:b/>
          <w:kern w:val="1"/>
          <w:u w:val="single"/>
        </w:rPr>
        <w:t>ČTVRTEK 28. ŘÍJNA 2021</w:t>
      </w:r>
    </w:p>
    <w:p w:rsidR="00FC3553" w:rsidRPr="00FC3553" w:rsidRDefault="00FC3553" w:rsidP="00FC3553">
      <w:pPr>
        <w:jc w:val="both"/>
        <w:rPr>
          <w:b/>
          <w:bCs/>
        </w:rPr>
      </w:pPr>
      <w:r w:rsidRPr="00FC3553">
        <w:rPr>
          <w:b/>
          <w:bCs/>
        </w:rPr>
        <w:t>Pietní akt u příležitosti 10</w:t>
      </w:r>
      <w:r w:rsidR="009F314A">
        <w:rPr>
          <w:b/>
          <w:bCs/>
        </w:rPr>
        <w:t>3</w:t>
      </w:r>
      <w:r w:rsidRPr="00FC3553">
        <w:rPr>
          <w:b/>
          <w:bCs/>
        </w:rPr>
        <w:t>. výročí vzniku samostatného československého státu</w:t>
      </w:r>
    </w:p>
    <w:p w:rsidR="00FC3553" w:rsidRPr="00FC3553" w:rsidRDefault="00FC3553" w:rsidP="00FC3553">
      <w:pPr>
        <w:jc w:val="both"/>
        <w:rPr>
          <w:b/>
          <w:bCs/>
        </w:rPr>
      </w:pPr>
      <w:r w:rsidRPr="00FC3553">
        <w:rPr>
          <w:b/>
          <w:bCs/>
        </w:rPr>
        <w:t>Praha, Národní památník na Vítkově</w:t>
      </w:r>
    </w:p>
    <w:p w:rsidR="00FC3553" w:rsidRPr="00FC3553" w:rsidRDefault="00FC3553" w:rsidP="00FC3553">
      <w:pPr>
        <w:jc w:val="both"/>
      </w:pPr>
    </w:p>
    <w:p w:rsidR="00FC3553" w:rsidRPr="00FC3553" w:rsidRDefault="00FC3553" w:rsidP="00FC3553">
      <w:pPr>
        <w:ind w:firstLine="708"/>
        <w:jc w:val="both"/>
      </w:pPr>
      <w:r w:rsidRPr="00FC3553">
        <w:t>V</w:t>
      </w:r>
      <w:r>
        <w:t xml:space="preserve">e </w:t>
      </w:r>
      <w:r w:rsidR="00AC2036">
        <w:t>čtvrtek</w:t>
      </w:r>
      <w:r>
        <w:t xml:space="preserve"> 28. října 2021</w:t>
      </w:r>
      <w:r w:rsidRPr="00FC3553">
        <w:t xml:space="preserve"> </w:t>
      </w:r>
      <w:r>
        <w:t xml:space="preserve">v 10.30 hodin </w:t>
      </w:r>
      <w:r w:rsidR="009F314A" w:rsidRPr="00FC3553">
        <w:t>se</w:t>
      </w:r>
      <w:r w:rsidR="009F314A">
        <w:t xml:space="preserve"> u příležitosti 103</w:t>
      </w:r>
      <w:r w:rsidRPr="00FC3553">
        <w:t xml:space="preserve">. výročí vzniku samostatného československého státu </w:t>
      </w:r>
      <w:proofErr w:type="gramStart"/>
      <w:r w:rsidR="009F314A" w:rsidRPr="00FC3553">
        <w:t>uskuteční</w:t>
      </w:r>
      <w:proofErr w:type="gramEnd"/>
      <w:r w:rsidR="009F314A" w:rsidRPr="00FC3553">
        <w:t xml:space="preserve"> </w:t>
      </w:r>
      <w:r w:rsidRPr="00FC3553">
        <w:t xml:space="preserve">na Čestném dvoře Národního památníku v Praze na Vítkově slavnostní pietní akt. </w:t>
      </w:r>
      <w:r w:rsidR="00D14E30">
        <w:t xml:space="preserve">Piety se </w:t>
      </w:r>
      <w:proofErr w:type="gramStart"/>
      <w:r w:rsidR="00D14E30">
        <w:t>zúčastní</w:t>
      </w:r>
      <w:proofErr w:type="gramEnd"/>
      <w:r w:rsidR="00D14E30">
        <w:t xml:space="preserve"> nejvyšší ústavní a vládní činitelé, </w:t>
      </w:r>
      <w:r w:rsidR="00AC2036">
        <w:t xml:space="preserve">za resort obrany </w:t>
      </w:r>
      <w:r w:rsidRPr="00FC3553">
        <w:rPr>
          <w:color w:val="000000"/>
        </w:rPr>
        <w:t xml:space="preserve">ministr obrany Lubomír </w:t>
      </w:r>
      <w:proofErr w:type="spellStart"/>
      <w:r w:rsidRPr="00FC3553">
        <w:rPr>
          <w:color w:val="000000"/>
        </w:rPr>
        <w:t>Metnar</w:t>
      </w:r>
      <w:proofErr w:type="spellEnd"/>
      <w:r w:rsidRPr="00FC3553">
        <w:rPr>
          <w:color w:val="000000"/>
        </w:rPr>
        <w:t>, náčelník Generálního štábu</w:t>
      </w:r>
      <w:r w:rsidR="0003432F">
        <w:rPr>
          <w:color w:val="000000"/>
        </w:rPr>
        <w:t xml:space="preserve"> AČR armádní generál Aleš Opata, </w:t>
      </w:r>
      <w:r w:rsidRPr="00FC3553">
        <w:t>další představitelé resortu</w:t>
      </w:r>
      <w:r w:rsidR="00AC2036">
        <w:t xml:space="preserve"> a váleční veteráni</w:t>
      </w:r>
      <w:r w:rsidRPr="00FC3553">
        <w:t>.</w:t>
      </w:r>
    </w:p>
    <w:p w:rsidR="00FC3553" w:rsidRPr="00FC3553" w:rsidRDefault="00FC3553" w:rsidP="00FC3553">
      <w:pPr>
        <w:jc w:val="both"/>
      </w:pPr>
      <w:r w:rsidRPr="00FC3553">
        <w:t xml:space="preserve">            </w:t>
      </w:r>
    </w:p>
    <w:p w:rsidR="00FC3553" w:rsidRPr="00FC3553" w:rsidRDefault="00FC3553" w:rsidP="00FC3553">
      <w:pPr>
        <w:jc w:val="both"/>
        <w:rPr>
          <w:b/>
          <w:bCs/>
          <w:u w:val="single"/>
        </w:rPr>
      </w:pPr>
      <w:r w:rsidRPr="00FC3553">
        <w:rPr>
          <w:b/>
          <w:bCs/>
          <w:u w:val="single"/>
        </w:rPr>
        <w:t>Informace pro novináře:</w:t>
      </w:r>
    </w:p>
    <w:p w:rsidR="00FC3553" w:rsidRPr="00FC3553" w:rsidRDefault="0032372C" w:rsidP="00FC3553">
      <w:pPr>
        <w:jc w:val="both"/>
      </w:pPr>
      <w:r>
        <w:rPr>
          <w:b/>
          <w:bCs/>
        </w:rPr>
        <w:t>Čtvrtek 28. října 2021</w:t>
      </w:r>
      <w:r w:rsidR="00FC3553" w:rsidRPr="00FC3553">
        <w:rPr>
          <w:b/>
          <w:bCs/>
        </w:rPr>
        <w:t xml:space="preserve">, 10.30 hodin – </w:t>
      </w:r>
      <w:r w:rsidR="00FC3553" w:rsidRPr="00FC3553">
        <w:t xml:space="preserve">pietní akt na Čestném dvoře Národního památníku v Praze na Vítkově – </w:t>
      </w:r>
      <w:r w:rsidR="00FC3553" w:rsidRPr="00FC3553">
        <w:rPr>
          <w:b/>
          <w:bCs/>
        </w:rPr>
        <w:t>FOTOTERMÍN s možností rozhovorů</w:t>
      </w:r>
      <w:r w:rsidR="00FC3553" w:rsidRPr="00FC3553">
        <w:t>;</w:t>
      </w:r>
    </w:p>
    <w:p w:rsidR="00FC3553" w:rsidRPr="00FC3553" w:rsidRDefault="00FC3553" w:rsidP="00FC3553">
      <w:pPr>
        <w:jc w:val="both"/>
        <w:rPr>
          <w:b/>
          <w:bCs/>
        </w:rPr>
      </w:pPr>
    </w:p>
    <w:p w:rsidR="00FC3553" w:rsidRPr="00FC3553" w:rsidRDefault="00FC3553" w:rsidP="00FC3553">
      <w:pPr>
        <w:jc w:val="both"/>
      </w:pPr>
      <w:r w:rsidRPr="00FC3553">
        <w:rPr>
          <w:b/>
          <w:bCs/>
        </w:rPr>
        <w:t>Sraz novinářů: do 9.45 hodin</w:t>
      </w:r>
      <w:r w:rsidRPr="00FC3553">
        <w:t xml:space="preserve"> </w:t>
      </w:r>
      <w:r w:rsidR="0032372C">
        <w:t xml:space="preserve">u kašny před vstupem do areálu Národního památníku </w:t>
      </w:r>
      <w:r w:rsidRPr="00FC3553">
        <w:t xml:space="preserve">na </w:t>
      </w:r>
      <w:r w:rsidR="001E51D2">
        <w:t>v Praze na Vítkově</w:t>
      </w:r>
      <w:r w:rsidRPr="00FC3553">
        <w:t>.</w:t>
      </w:r>
    </w:p>
    <w:p w:rsidR="00FC3553" w:rsidRPr="00FC3553" w:rsidRDefault="00FC3553" w:rsidP="00FC3553">
      <w:pPr>
        <w:jc w:val="both"/>
        <w:rPr>
          <w:b/>
          <w:bCs/>
        </w:rPr>
      </w:pPr>
    </w:p>
    <w:p w:rsidR="00FC3553" w:rsidRDefault="00FC3553" w:rsidP="00FC3553">
      <w:pPr>
        <w:jc w:val="both"/>
      </w:pPr>
      <w:r w:rsidRPr="00FC3553">
        <w:rPr>
          <w:b/>
          <w:bCs/>
        </w:rPr>
        <w:t>Kontaktní osoba</w:t>
      </w:r>
      <w:r w:rsidRPr="00FC3553">
        <w:t xml:space="preserve">: </w:t>
      </w:r>
      <w:r w:rsidR="0032372C">
        <w:t>Jana Zechmeisterová</w:t>
      </w:r>
      <w:r w:rsidRPr="00FC3553">
        <w:t>, tiskové oddělení MO, tel.: 602</w:t>
      </w:r>
      <w:r w:rsidR="0032372C">
        <w:t> 592 172</w:t>
      </w:r>
    </w:p>
    <w:p w:rsidR="0032372C" w:rsidRPr="0032372C" w:rsidRDefault="0032372C" w:rsidP="0032372C">
      <w:pPr>
        <w:rPr>
          <w:color w:val="000000"/>
          <w:u w:val="single"/>
        </w:rPr>
      </w:pPr>
    </w:p>
    <w:p w:rsidR="00FC3553" w:rsidRPr="00FC3553" w:rsidRDefault="00FC3553" w:rsidP="00FC3553">
      <w:pPr>
        <w:jc w:val="both"/>
        <w:rPr>
          <w:b/>
          <w:bCs/>
        </w:rPr>
      </w:pPr>
      <w:r w:rsidRPr="00FC3553">
        <w:rPr>
          <w:color w:val="000000"/>
        </w:rPr>
        <w:t>                                                          </w:t>
      </w:r>
      <w:r w:rsidR="0032372C" w:rsidRPr="0032372C">
        <w:rPr>
          <w:color w:val="000000"/>
        </w:rPr>
        <w:t>***</w:t>
      </w:r>
    </w:p>
    <w:p w:rsidR="00FC3553" w:rsidRPr="00566FC1" w:rsidRDefault="00FC3553" w:rsidP="00873DE8">
      <w:pPr>
        <w:autoSpaceDE w:val="0"/>
        <w:jc w:val="both"/>
        <w:rPr>
          <w:b/>
          <w:kern w:val="1"/>
          <w:u w:val="single"/>
        </w:rPr>
      </w:pPr>
    </w:p>
    <w:p w:rsidR="00873DE8" w:rsidRPr="002D6F18" w:rsidRDefault="00873DE8" w:rsidP="00873DE8">
      <w:pPr>
        <w:autoSpaceDE w:val="0"/>
        <w:jc w:val="both"/>
        <w:rPr>
          <w:b/>
          <w:kern w:val="1"/>
        </w:rPr>
      </w:pPr>
      <w:r w:rsidRPr="002D6F18">
        <w:rPr>
          <w:b/>
          <w:kern w:val="1"/>
        </w:rPr>
        <w:t>Vzpomínkové setkání k uctění památky padlých československých legionářů</w:t>
      </w:r>
    </w:p>
    <w:p w:rsidR="00873DE8" w:rsidRPr="00566FC1" w:rsidRDefault="00873DE8" w:rsidP="00873DE8">
      <w:pPr>
        <w:autoSpaceDE w:val="0"/>
        <w:jc w:val="both"/>
        <w:rPr>
          <w:b/>
          <w:kern w:val="1"/>
        </w:rPr>
      </w:pPr>
      <w:r>
        <w:rPr>
          <w:b/>
          <w:kern w:val="1"/>
        </w:rPr>
        <w:t xml:space="preserve">Praha, náměstí Pod Emauzy </w:t>
      </w:r>
    </w:p>
    <w:p w:rsidR="00873DE8" w:rsidRDefault="00873DE8" w:rsidP="00873DE8">
      <w:pPr>
        <w:autoSpaceDE w:val="0"/>
        <w:jc w:val="both"/>
        <w:rPr>
          <w:kern w:val="1"/>
        </w:rPr>
      </w:pPr>
    </w:p>
    <w:p w:rsidR="00873DE8" w:rsidRPr="00684A63" w:rsidRDefault="00873DE8" w:rsidP="00684A63">
      <w:pPr>
        <w:spacing w:line="276" w:lineRule="auto"/>
        <w:ind w:firstLine="708"/>
        <w:jc w:val="both"/>
      </w:pPr>
      <w:r w:rsidRPr="00684A63">
        <w:t>Ve čtvrtek 28. října 2021 se od 14.00 hod</w:t>
      </w:r>
      <w:r w:rsidR="001B1248" w:rsidRPr="00684A63">
        <w:t>in</w:t>
      </w:r>
      <w:r w:rsidRPr="00684A63">
        <w:t xml:space="preserve"> uskuteční u pomníku „Praha svým vítězným synům“ na náměstí Pod Emauzy vzpomínkové setkání k uctění památky padlých československých legionářů. Pietní akt pořádá Československá obec legionářská. Za Armádu České republiky se akce zúčastní zástupce velitele Vzdušných sil AČR brigádní generál Petr </w:t>
      </w:r>
      <w:proofErr w:type="spellStart"/>
      <w:r w:rsidRPr="00684A63">
        <w:t>Lanči</w:t>
      </w:r>
      <w:proofErr w:type="spellEnd"/>
      <w:r w:rsidRPr="00684A63">
        <w:t xml:space="preserve">. </w:t>
      </w:r>
    </w:p>
    <w:p w:rsidR="00873DE8" w:rsidRDefault="00873DE8" w:rsidP="00873DE8">
      <w:pPr>
        <w:autoSpaceDE w:val="0"/>
        <w:ind w:firstLine="708"/>
        <w:jc w:val="both"/>
        <w:rPr>
          <w:kern w:val="1"/>
        </w:rPr>
      </w:pPr>
    </w:p>
    <w:p w:rsidR="00873DE8" w:rsidRPr="0024080F" w:rsidRDefault="00873DE8" w:rsidP="00873DE8">
      <w:pPr>
        <w:jc w:val="both"/>
        <w:rPr>
          <w:rStyle w:val="Hypertextovodkaz"/>
          <w:color w:val="auto"/>
          <w:u w:val="none"/>
        </w:rPr>
      </w:pPr>
      <w:r w:rsidRPr="002A36A6">
        <w:rPr>
          <w:b/>
          <w:bCs/>
        </w:rPr>
        <w:t xml:space="preserve">Kontaktní osoba: </w:t>
      </w:r>
      <w:r w:rsidRPr="002A36A6">
        <w:t>podplukovnice Vlastimila Cyprisová, oddělení komunikace s</w:t>
      </w:r>
      <w:r>
        <w:t> </w:t>
      </w:r>
      <w:r w:rsidRPr="002A36A6">
        <w:t>veřejností</w:t>
      </w:r>
      <w:r>
        <w:t>,</w:t>
      </w:r>
      <w:r w:rsidRPr="002A36A6">
        <w:t xml:space="preserve"> Generální štáb AČR, tel.: 973 216 044, 702 000 371, e-mail: </w:t>
      </w:r>
      <w:hyperlink r:id="rId17" w:history="1">
        <w:r w:rsidRPr="0024080F">
          <w:rPr>
            <w:rStyle w:val="Hypertextovodkaz"/>
            <w:color w:val="auto"/>
            <w:u w:val="none"/>
          </w:rPr>
          <w:t>kangs@army.cz</w:t>
        </w:r>
      </w:hyperlink>
    </w:p>
    <w:p w:rsidR="00873DE8" w:rsidRPr="002A36A6" w:rsidRDefault="00873DE8" w:rsidP="00873DE8">
      <w:pPr>
        <w:jc w:val="both"/>
        <w:rPr>
          <w:rStyle w:val="Hypertextovodkaz"/>
        </w:rPr>
      </w:pPr>
    </w:p>
    <w:p w:rsidR="00392A54" w:rsidRPr="00392A54" w:rsidRDefault="00392A54" w:rsidP="00392A54">
      <w:pPr>
        <w:jc w:val="center"/>
        <w:rPr>
          <w:b/>
          <w:bCs/>
        </w:rPr>
      </w:pPr>
      <w:r w:rsidRPr="00392A54">
        <w:rPr>
          <w:b/>
          <w:bCs/>
        </w:rPr>
        <w:t>***</w:t>
      </w:r>
    </w:p>
    <w:p w:rsidR="00392A54" w:rsidRDefault="00392A54" w:rsidP="00873DE8">
      <w:pPr>
        <w:autoSpaceDE w:val="0"/>
        <w:jc w:val="both"/>
        <w:rPr>
          <w:b/>
          <w:color w:val="000000"/>
          <w:kern w:val="1"/>
        </w:rPr>
      </w:pPr>
    </w:p>
    <w:p w:rsidR="00873DE8" w:rsidRPr="00440381" w:rsidRDefault="00873DE8" w:rsidP="00873DE8">
      <w:pPr>
        <w:autoSpaceDE w:val="0"/>
        <w:jc w:val="both"/>
        <w:rPr>
          <w:b/>
          <w:color w:val="000000"/>
          <w:kern w:val="1"/>
        </w:rPr>
      </w:pPr>
      <w:r w:rsidRPr="00440381">
        <w:rPr>
          <w:b/>
          <w:color w:val="000000"/>
          <w:kern w:val="1"/>
        </w:rPr>
        <w:t xml:space="preserve">Slavnostní shromáždění k výročí </w:t>
      </w:r>
      <w:r w:rsidR="0024080F">
        <w:rPr>
          <w:b/>
          <w:color w:val="000000"/>
          <w:kern w:val="1"/>
        </w:rPr>
        <w:t>vzniku</w:t>
      </w:r>
      <w:r w:rsidRPr="00440381">
        <w:rPr>
          <w:b/>
          <w:color w:val="000000"/>
          <w:kern w:val="1"/>
        </w:rPr>
        <w:t xml:space="preserve"> Československé republiky</w:t>
      </w:r>
    </w:p>
    <w:p w:rsidR="00873DE8" w:rsidRPr="00440381" w:rsidRDefault="00873DE8" w:rsidP="00873DE8">
      <w:pPr>
        <w:autoSpaceDE w:val="0"/>
        <w:jc w:val="both"/>
        <w:rPr>
          <w:b/>
          <w:color w:val="000000"/>
          <w:kern w:val="1"/>
          <w:u w:val="single"/>
        </w:rPr>
      </w:pPr>
      <w:r w:rsidRPr="00440381">
        <w:rPr>
          <w:b/>
          <w:color w:val="000000"/>
          <w:kern w:val="1"/>
        </w:rPr>
        <w:t>Praha 6, Písecká brána</w:t>
      </w:r>
    </w:p>
    <w:p w:rsidR="00873DE8" w:rsidRDefault="00873DE8" w:rsidP="00873DE8">
      <w:pPr>
        <w:autoSpaceDE w:val="0"/>
        <w:jc w:val="both"/>
        <w:rPr>
          <w:kern w:val="1"/>
        </w:rPr>
      </w:pPr>
    </w:p>
    <w:p w:rsidR="00873DE8" w:rsidRPr="00684A63" w:rsidRDefault="00873DE8" w:rsidP="00684A63">
      <w:pPr>
        <w:spacing w:line="276" w:lineRule="auto"/>
        <w:ind w:firstLine="708"/>
        <w:jc w:val="both"/>
      </w:pPr>
      <w:r w:rsidRPr="00684A63">
        <w:t>Ve čtvrtek 28. října 2021 se od 15.00 hod</w:t>
      </w:r>
      <w:r w:rsidR="0024080F" w:rsidRPr="00684A63">
        <w:t>in</w:t>
      </w:r>
      <w:r w:rsidRPr="00684A63">
        <w:t xml:space="preserve"> uskuteční u příležitosti výročí vyhlášení samostatné Československé republiky u Písecké brány </w:t>
      </w:r>
      <w:r w:rsidR="001B1248" w:rsidRPr="00684A63">
        <w:t xml:space="preserve">v Praze 6 </w:t>
      </w:r>
      <w:r w:rsidRPr="00684A63">
        <w:t>slavnostní shromáždění</w:t>
      </w:r>
      <w:r w:rsidR="00684A63">
        <w:t xml:space="preserve"> městské části Praha 6</w:t>
      </w:r>
      <w:r w:rsidR="001B1248" w:rsidRPr="00684A63">
        <w:t xml:space="preserve">, jehož součástí bude </w:t>
      </w:r>
      <w:r w:rsidR="0024080F" w:rsidRPr="00684A63">
        <w:t>i</w:t>
      </w:r>
      <w:r w:rsidRPr="00684A63">
        <w:t xml:space="preserve"> vernisáž výstavy </w:t>
      </w:r>
      <w:r w:rsidR="001B1248" w:rsidRPr="00684A63">
        <w:t xml:space="preserve">s názvem </w:t>
      </w:r>
      <w:r w:rsidRPr="00684A63">
        <w:t>„(Po)Zapomenutí legionáři“, kterou připravil</w:t>
      </w:r>
      <w:r w:rsidR="001B1248" w:rsidRPr="00684A63">
        <w:t xml:space="preserve">a </w:t>
      </w:r>
      <w:r w:rsidRPr="00684A63">
        <w:t>městsk</w:t>
      </w:r>
      <w:r w:rsidR="001B1248" w:rsidRPr="00684A63">
        <w:t>á</w:t>
      </w:r>
      <w:r w:rsidRPr="00684A63">
        <w:t xml:space="preserve"> část Prah</w:t>
      </w:r>
      <w:r w:rsidR="001B1248" w:rsidRPr="00684A63">
        <w:t>a</w:t>
      </w:r>
      <w:r w:rsidRPr="00684A63">
        <w:t xml:space="preserve"> 6 ve spolupráci s Vojenským historickým </w:t>
      </w:r>
      <w:r w:rsidRPr="00684A63">
        <w:lastRenderedPageBreak/>
        <w:t>ústavem</w:t>
      </w:r>
      <w:r w:rsidR="0024080F" w:rsidRPr="00684A63">
        <w:t xml:space="preserve"> Praha</w:t>
      </w:r>
      <w:r w:rsidRPr="00684A63">
        <w:t xml:space="preserve">. Za Armádu České republiky se akce zúčastní brigádní generálka Lenka Šmerdová. </w:t>
      </w:r>
    </w:p>
    <w:p w:rsidR="00873DE8" w:rsidRDefault="00873DE8" w:rsidP="00873DE8">
      <w:pPr>
        <w:autoSpaceDE w:val="0"/>
        <w:ind w:firstLine="708"/>
        <w:jc w:val="both"/>
        <w:rPr>
          <w:kern w:val="1"/>
        </w:rPr>
      </w:pPr>
    </w:p>
    <w:p w:rsidR="00873DE8" w:rsidRPr="0024080F" w:rsidRDefault="00873DE8" w:rsidP="00873DE8">
      <w:pPr>
        <w:jc w:val="both"/>
      </w:pPr>
      <w:r w:rsidRPr="002A36A6">
        <w:rPr>
          <w:b/>
          <w:bCs/>
        </w:rPr>
        <w:t xml:space="preserve">Kontaktní osoba: </w:t>
      </w:r>
      <w:r w:rsidRPr="002A36A6">
        <w:t>podplukovnice Vlastimila Cyprisová, oddělení komunikace s</w:t>
      </w:r>
      <w:r>
        <w:t> </w:t>
      </w:r>
      <w:r w:rsidRPr="002A36A6">
        <w:t>veřejností</w:t>
      </w:r>
      <w:r>
        <w:t>,</w:t>
      </w:r>
      <w:r w:rsidRPr="002A36A6">
        <w:t xml:space="preserve"> Generální štáb AČR, tel.: 973 216 044, 702 000 371, e-mail: </w:t>
      </w:r>
      <w:hyperlink r:id="rId18" w:history="1">
        <w:r w:rsidRPr="0024080F">
          <w:rPr>
            <w:rStyle w:val="Hypertextovodkaz"/>
            <w:color w:val="auto"/>
            <w:u w:val="none"/>
          </w:rPr>
          <w:t>kangs@army.cz</w:t>
        </w:r>
      </w:hyperlink>
    </w:p>
    <w:p w:rsidR="00E05D4C" w:rsidRPr="000027A5" w:rsidRDefault="00E05D4C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9800F6" w:rsidRDefault="009800F6" w:rsidP="00EA630D">
      <w:pPr>
        <w:rPr>
          <w:b/>
          <w:u w:val="single"/>
        </w:rPr>
      </w:pPr>
    </w:p>
    <w:p w:rsidR="009800F6" w:rsidRPr="000E47D8" w:rsidRDefault="000E47D8" w:rsidP="00EA630D">
      <w:r w:rsidRPr="000E47D8">
        <w:t>Petr Sýkora, tiskové oddělení MO</w:t>
      </w:r>
    </w:p>
    <w:sectPr w:rsidR="009800F6" w:rsidRPr="000E47D8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41" w:rsidRDefault="002D2E41">
      <w:r>
        <w:separator/>
      </w:r>
    </w:p>
  </w:endnote>
  <w:endnote w:type="continuationSeparator" w:id="0">
    <w:p w:rsidR="002D2E41" w:rsidRDefault="002D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2D2E41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2D2E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41" w:rsidRDefault="002D2E41">
      <w:r>
        <w:separator/>
      </w:r>
    </w:p>
  </w:footnote>
  <w:footnote w:type="continuationSeparator" w:id="0">
    <w:p w:rsidR="002D2E41" w:rsidRDefault="002D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C0A57"/>
    <w:rsid w:val="002C2E03"/>
    <w:rsid w:val="002C6FF3"/>
    <w:rsid w:val="002D2BC9"/>
    <w:rsid w:val="002D2E41"/>
    <w:rsid w:val="002D7C96"/>
    <w:rsid w:val="002E44B9"/>
    <w:rsid w:val="002E4F3F"/>
    <w:rsid w:val="002E6B9B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A75"/>
    <w:rsid w:val="003564D0"/>
    <w:rsid w:val="00362DD7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15B7"/>
    <w:rsid w:val="00405091"/>
    <w:rsid w:val="00432469"/>
    <w:rsid w:val="00437B34"/>
    <w:rsid w:val="004405E2"/>
    <w:rsid w:val="004440F8"/>
    <w:rsid w:val="00444CE9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602CCC"/>
    <w:rsid w:val="00610263"/>
    <w:rsid w:val="00623A15"/>
    <w:rsid w:val="006332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750F"/>
    <w:rsid w:val="0070633B"/>
    <w:rsid w:val="00707D9D"/>
    <w:rsid w:val="007104D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56957"/>
    <w:rsid w:val="00A62709"/>
    <w:rsid w:val="00A66E7B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5462E"/>
    <w:rsid w:val="00C6003D"/>
    <w:rsid w:val="00C62397"/>
    <w:rsid w:val="00C737CE"/>
    <w:rsid w:val="00C76282"/>
    <w:rsid w:val="00C81AAA"/>
    <w:rsid w:val="00C829CF"/>
    <w:rsid w:val="00C82B2D"/>
    <w:rsid w:val="00C84B8C"/>
    <w:rsid w:val="00C92873"/>
    <w:rsid w:val="00C94484"/>
    <w:rsid w:val="00C947EF"/>
    <w:rsid w:val="00CA0552"/>
    <w:rsid w:val="00CA5360"/>
    <w:rsid w:val="00CA7195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ngs@army.cz" TargetMode="External"/><Relationship Id="rId18" Type="http://schemas.openxmlformats.org/officeDocument/2006/relationships/hyperlink" Target="mailto:kangs@army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avelkral002@outlook.cz" TargetMode="External"/><Relationship Id="rId17" Type="http://schemas.openxmlformats.org/officeDocument/2006/relationships/hyperlink" Target="mailto:kangs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imir.sidla@uno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ms.sharepoint.acr/sites/intranetmo/SSRO/SitePages/DomovskaStranka.asp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ladimir.sidla@unob.cz" TargetMode="External"/><Relationship Id="rId10" Type="http://schemas.openxmlformats.org/officeDocument/2006/relationships/hyperlink" Target="mailto:kralikovaz@jcbrncoe.or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ralikovaz@jcbrncoe.org" TargetMode="External"/><Relationship Id="rId14" Type="http://schemas.openxmlformats.org/officeDocument/2006/relationships/hyperlink" Target="mailto:tid25plrp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1D9E-D270-4339-8E82-15C96EEB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2525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3</cp:revision>
  <cp:lastPrinted>2021-10-22T10:29:00Z</cp:lastPrinted>
  <dcterms:created xsi:type="dcterms:W3CDTF">2021-10-22T11:24:00Z</dcterms:created>
  <dcterms:modified xsi:type="dcterms:W3CDTF">2021-10-22T11:26:00Z</dcterms:modified>
</cp:coreProperties>
</file>