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Cs/>
          <w:lang w:eastAsia="zh-CN"/>
        </w:rPr>
      </w:pPr>
      <w:r w:rsidRPr="005D6331">
        <w:rPr>
          <w:b/>
          <w:bCs/>
          <w:lang w:eastAsia="zh-CN"/>
        </w:rPr>
        <w:t xml:space="preserve">Datum: </w:t>
      </w:r>
      <w:r w:rsidR="009E770D">
        <w:rPr>
          <w:bCs/>
          <w:lang w:eastAsia="zh-CN"/>
        </w:rPr>
        <w:t>3. listopadu</w:t>
      </w:r>
      <w:r w:rsidR="000624DA" w:rsidRPr="005D6331">
        <w:rPr>
          <w:bCs/>
          <w:lang w:eastAsia="zh-CN"/>
        </w:rPr>
        <w:t xml:space="preserve"> 2023</w:t>
      </w:r>
      <w:r w:rsidRPr="005D6331">
        <w:rPr>
          <w:bCs/>
          <w:lang w:eastAsia="zh-CN"/>
        </w:rPr>
        <w:t xml:space="preserve"> </w:t>
      </w:r>
    </w:p>
    <w:p w:rsidR="0018076C" w:rsidRPr="005D6331" w:rsidRDefault="0018076C" w:rsidP="00FA0876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5D6331">
        <w:rPr>
          <w:rFonts w:eastAsia="Times New Roman"/>
          <w:szCs w:val="24"/>
          <w:u w:val="none"/>
          <w:lang w:eastAsia="zh-CN"/>
        </w:rPr>
        <w:t xml:space="preserve">Téma: </w:t>
      </w:r>
      <w:r w:rsidR="00CE05AC" w:rsidRPr="005D6331">
        <w:rPr>
          <w:rFonts w:eastAsia="Times New Roman"/>
          <w:szCs w:val="24"/>
          <w:u w:val="none"/>
          <w:lang w:eastAsia="zh-CN"/>
        </w:rPr>
        <w:t xml:space="preserve">  </w:t>
      </w:r>
      <w:r w:rsidRPr="005D6331">
        <w:rPr>
          <w:rFonts w:eastAsia="SimSun"/>
          <w:bCs w:val="0"/>
          <w:szCs w:val="24"/>
          <w:u w:val="none"/>
          <w:lang w:eastAsia="zh-CN"/>
        </w:rPr>
        <w:t xml:space="preserve">Očekávané události ve dnech </w:t>
      </w:r>
      <w:r w:rsidR="009E770D">
        <w:rPr>
          <w:rFonts w:eastAsia="SimSun"/>
          <w:bCs w:val="0"/>
          <w:szCs w:val="24"/>
          <w:u w:val="none"/>
          <w:lang w:eastAsia="zh-CN"/>
        </w:rPr>
        <w:t>3. až 11.</w:t>
      </w:r>
      <w:r w:rsidR="00B86A33" w:rsidRPr="005D6331">
        <w:rPr>
          <w:rFonts w:eastAsia="SimSun"/>
          <w:bCs w:val="0"/>
          <w:szCs w:val="24"/>
          <w:u w:val="none"/>
          <w:lang w:eastAsia="zh-CN"/>
        </w:rPr>
        <w:t xml:space="preserve"> listopadu</w:t>
      </w:r>
      <w:r w:rsidRPr="005D6331">
        <w:rPr>
          <w:rFonts w:eastAsia="SimSun"/>
          <w:bCs w:val="0"/>
          <w:szCs w:val="24"/>
          <w:u w:val="none"/>
          <w:lang w:eastAsia="zh-CN"/>
        </w:rPr>
        <w:t xml:space="preserve"> 202</w:t>
      </w:r>
      <w:r w:rsidR="0014114B" w:rsidRPr="005D6331">
        <w:rPr>
          <w:rFonts w:eastAsia="SimSun"/>
          <w:bCs w:val="0"/>
          <w:szCs w:val="24"/>
          <w:u w:val="none"/>
          <w:lang w:eastAsia="zh-CN"/>
        </w:rPr>
        <w:t>3</w:t>
      </w:r>
    </w:p>
    <w:p w:rsidR="0018076C" w:rsidRPr="005D6331" w:rsidRDefault="0018076C" w:rsidP="00FA0876">
      <w:pPr>
        <w:pStyle w:val="Nadpis5"/>
        <w:ind w:left="0"/>
        <w:jc w:val="left"/>
        <w:rPr>
          <w:szCs w:val="24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AF1E31" w:rsidRDefault="00AF1E31" w:rsidP="00956137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7721C8" w:rsidRDefault="007721C8" w:rsidP="00956137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u w:val="single"/>
        </w:rPr>
        <w:t>PÁTEK 3. LISTOPADU – PONDĚLÍ 10. LISTOPADU 2023</w:t>
      </w:r>
    </w:p>
    <w:p w:rsidR="007721C8" w:rsidRDefault="007721C8" w:rsidP="0095613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Výcvik příslušníků aktivní zálohy Teritoriálních sil AČR </w:t>
      </w:r>
    </w:p>
    <w:p w:rsidR="007721C8" w:rsidRDefault="007721C8" w:rsidP="0095613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Vojenský újezd Boletice</w:t>
      </w:r>
    </w:p>
    <w:p w:rsidR="007721C8" w:rsidRPr="00196F22" w:rsidRDefault="007721C8" w:rsidP="00956137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7721C8" w:rsidRDefault="007721C8" w:rsidP="00956137">
      <w:pPr>
        <w:ind w:firstLine="708"/>
        <w:rPr>
          <w:color w:val="000000"/>
        </w:rPr>
      </w:pPr>
      <w:r>
        <w:rPr>
          <w:color w:val="000000"/>
        </w:rPr>
        <w:t xml:space="preserve">Ve dnech 3. až 10. listopadu 2023 se uskuteční ve Vojenském újezdu Boletice kurz pomocných instruktorů taktické přípravy pěších rot AZ krajských vojenských velitelství teritoriálních sil. Kurz bude zaměřen na získání </w:t>
      </w:r>
      <w:r>
        <w:t xml:space="preserve">teoretických a praktických dovedností </w:t>
      </w:r>
      <w:r>
        <w:rPr>
          <w:color w:val="000000"/>
        </w:rPr>
        <w:t>jednotlivce a skupiny (taktika, bojové drily, kontakt s nepřítelem</w:t>
      </w:r>
      <w:r>
        <w:t>).</w:t>
      </w:r>
    </w:p>
    <w:p w:rsidR="007721C8" w:rsidRDefault="007721C8" w:rsidP="00956137">
      <w:pPr>
        <w:rPr>
          <w:color w:val="000000"/>
        </w:rPr>
      </w:pPr>
    </w:p>
    <w:p w:rsidR="007721C8" w:rsidRDefault="007721C8" w:rsidP="00956137">
      <w:pPr>
        <w:rPr>
          <w:color w:val="000000"/>
        </w:rPr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major Petr Šturc, tiskový a informační důstojník Velitelství teritoriálních sil, tel.: 973 301 809, mob.: 606 727 105, e-mail: </w:t>
      </w:r>
      <w:hyperlink r:id="rId8" w:history="1">
        <w:r>
          <w:rPr>
            <w:rStyle w:val="Hypertextovodkaz"/>
            <w:rFonts w:eastAsia="Arial Unicode MS"/>
          </w:rPr>
          <w:t>sturcp</w:t>
        </w:r>
        <w:r>
          <w:rPr>
            <w:rStyle w:val="Hypertextovodkaz"/>
            <w:rFonts w:eastAsia="Arial Unicode MS"/>
            <w:lang w:val="en-US"/>
          </w:rPr>
          <w:t>@a</w:t>
        </w:r>
        <w:r>
          <w:rPr>
            <w:rStyle w:val="Hypertextovodkaz"/>
            <w:rFonts w:eastAsia="Arial Unicode MS"/>
          </w:rPr>
          <w:t>rmy.cz</w:t>
        </w:r>
      </w:hyperlink>
      <w:r>
        <w:rPr>
          <w:color w:val="000000"/>
        </w:rPr>
        <w:t xml:space="preserve"> </w:t>
      </w:r>
    </w:p>
    <w:p w:rsidR="00196F22" w:rsidRDefault="00196F22" w:rsidP="00956137">
      <w:pPr>
        <w:rPr>
          <w:color w:val="000000"/>
        </w:rPr>
      </w:pPr>
    </w:p>
    <w:p w:rsidR="00196F22" w:rsidRDefault="00196F22" w:rsidP="00956137">
      <w:pPr>
        <w:rPr>
          <w:color w:val="000000"/>
        </w:rPr>
      </w:pPr>
    </w:p>
    <w:p w:rsidR="00956137" w:rsidRDefault="00956137" w:rsidP="00956137">
      <w:pPr>
        <w:pStyle w:val="Prosttext"/>
        <w:tabs>
          <w:tab w:val="left" w:pos="127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PÁTEK 10. LISTOPADU 2023</w:t>
      </w:r>
    </w:p>
    <w:p w:rsidR="00956137" w:rsidRDefault="00956137" w:rsidP="00956137">
      <w:pPr>
        <w:jc w:val="both"/>
        <w:rPr>
          <w:b/>
          <w:color w:val="000000"/>
        </w:rPr>
      </w:pPr>
      <w:r>
        <w:rPr>
          <w:b/>
        </w:rPr>
        <w:t xml:space="preserve">Slavnostní nástup Univerzity obrany </w:t>
      </w:r>
      <w:r>
        <w:rPr>
          <w:b/>
          <w:color w:val="000000"/>
        </w:rPr>
        <w:t xml:space="preserve">ke Dni válečných veteránů  </w:t>
      </w:r>
    </w:p>
    <w:p w:rsidR="00956137" w:rsidRDefault="00956137" w:rsidP="00956137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Brno</w:t>
      </w:r>
    </w:p>
    <w:p w:rsidR="00956137" w:rsidRPr="00196F22" w:rsidRDefault="00956137" w:rsidP="00196F22">
      <w:pPr>
        <w:pStyle w:val="Default"/>
        <w:rPr>
          <w:sz w:val="16"/>
          <w:szCs w:val="16"/>
          <w:highlight w:val="cyan"/>
        </w:rPr>
      </w:pPr>
    </w:p>
    <w:p w:rsidR="00956137" w:rsidRDefault="00956137" w:rsidP="00196F22">
      <w:pPr>
        <w:pStyle w:val="Default"/>
        <w:ind w:firstLine="708"/>
      </w:pPr>
      <w:r>
        <w:t xml:space="preserve">V pátek 10. listopadu 2023 se v 8.00 hodin na nástupišti v brněnských kasárnách na ulici Šumavská uskuteční slavnostní nástup příslušníků a zaměstnanců Univerzity obrany </w:t>
      </w:r>
      <w:r>
        <w:br/>
        <w:t xml:space="preserve">u příležitosti Dne válečných veteránů, kterého se zúčastní také představitelé veřejné správy </w:t>
      </w:r>
      <w:r>
        <w:br/>
        <w:t>a zástupci partnerských spolků a veteránských organizací. V rámci nástupu budou p</w:t>
      </w:r>
      <w:r>
        <w:rPr>
          <w:sz w:val="23"/>
          <w:szCs w:val="23"/>
        </w:rPr>
        <w:t>oloženy pietní věnce k Pomníku obětem války</w:t>
      </w:r>
      <w:r>
        <w:t xml:space="preserve"> a předány rezortní vyznamenání příslušníkům univerzity.  </w:t>
      </w:r>
    </w:p>
    <w:p w:rsidR="00956137" w:rsidRDefault="00956137" w:rsidP="00196F22">
      <w:pPr>
        <w:pStyle w:val="Default"/>
        <w:ind w:firstLine="708"/>
        <w:rPr>
          <w:highlight w:val="cyan"/>
        </w:rPr>
      </w:pPr>
    </w:p>
    <w:p w:rsidR="00956137" w:rsidRDefault="00956137" w:rsidP="00196F22">
      <w:pPr>
        <w:pStyle w:val="Default"/>
      </w:pPr>
      <w:r>
        <w:rPr>
          <w:b/>
          <w:bCs/>
        </w:rPr>
        <w:t xml:space="preserve">Kontaktní osoba: </w:t>
      </w:r>
      <w:r>
        <w:t xml:space="preserve">Vladimír Šidla, tiskový mluvčí Univerzity obrany, tel.: 973 442 554, </w:t>
      </w:r>
      <w:r>
        <w:br/>
        <w:t xml:space="preserve">602 695 153, e-mail: </w:t>
      </w:r>
      <w:hyperlink r:id="rId9" w:history="1">
        <w:r>
          <w:rPr>
            <w:rStyle w:val="Hypertextovodkaz"/>
            <w:color w:val="auto"/>
          </w:rPr>
          <w:t>vladimir.sidla@unob.cz</w:t>
        </w:r>
      </w:hyperlink>
    </w:p>
    <w:p w:rsidR="00956137" w:rsidRDefault="00956137" w:rsidP="00196F22">
      <w:pPr>
        <w:rPr>
          <w:b/>
          <w:highlight w:val="yellow"/>
        </w:rPr>
      </w:pPr>
    </w:p>
    <w:p w:rsidR="00196F22" w:rsidRDefault="00196F22" w:rsidP="00196F22">
      <w:pPr>
        <w:rPr>
          <w:b/>
          <w:highlight w:val="yellow"/>
        </w:rPr>
      </w:pPr>
    </w:p>
    <w:p w:rsidR="007721C8" w:rsidRDefault="007721C8" w:rsidP="00956137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PÁTEK 10. LISTOPADU 2023</w:t>
      </w:r>
    </w:p>
    <w:p w:rsidR="007721C8" w:rsidRDefault="007721C8" w:rsidP="00956137">
      <w:pPr>
        <w:rPr>
          <w:b/>
          <w:bCs/>
        </w:rPr>
      </w:pPr>
      <w:r>
        <w:rPr>
          <w:b/>
          <w:bCs/>
        </w:rPr>
        <w:t>Oslavy Dne válečných veteránů v Praze 2</w:t>
      </w:r>
    </w:p>
    <w:p w:rsidR="007721C8" w:rsidRDefault="007721C8" w:rsidP="00956137">
      <w:pPr>
        <w:rPr>
          <w:b/>
          <w:bCs/>
        </w:rPr>
      </w:pPr>
      <w:r>
        <w:rPr>
          <w:b/>
          <w:bCs/>
        </w:rPr>
        <w:t>Praha 2, náměstí Míru</w:t>
      </w:r>
    </w:p>
    <w:p w:rsidR="007721C8" w:rsidRPr="00196F22" w:rsidRDefault="007721C8" w:rsidP="00956137">
      <w:pPr>
        <w:rPr>
          <w:b/>
          <w:bCs/>
          <w:sz w:val="16"/>
          <w:szCs w:val="16"/>
        </w:rPr>
      </w:pPr>
    </w:p>
    <w:p w:rsidR="007721C8" w:rsidRDefault="007721C8" w:rsidP="00956137">
      <w:pPr>
        <w:ind w:firstLine="709"/>
      </w:pPr>
      <w:r>
        <w:t>V</w:t>
      </w:r>
      <w:r w:rsidR="009E770D">
        <w:t> </w:t>
      </w:r>
      <w:r>
        <w:t>pátek</w:t>
      </w:r>
      <w:r w:rsidR="009E770D">
        <w:t xml:space="preserve"> </w:t>
      </w:r>
      <w:r>
        <w:t xml:space="preserve">10. listopadu 2023 </w:t>
      </w:r>
      <w:r w:rsidR="009E770D">
        <w:t xml:space="preserve">se </w:t>
      </w:r>
      <w:r>
        <w:t xml:space="preserve">od 10.00 do 18.00 hodin představí příslušníci ozbrojených sil ČR a studenti středoškolského a vysokoškolského vojenského studia na vzpomínkové akci ke Dni válečných veteránů, kterou organizuje Městská část Praha 2 na náměstí Míru. </w:t>
      </w:r>
    </w:p>
    <w:p w:rsidR="007721C8" w:rsidRDefault="007721C8" w:rsidP="00956137">
      <w:pPr>
        <w:ind w:firstLine="708"/>
        <w:rPr>
          <w:shd w:val="clear" w:color="auto" w:fill="FFFFFF"/>
        </w:rPr>
      </w:pPr>
      <w:r>
        <w:t xml:space="preserve">Pro návštěvníky bude připraveno bojové vozidlo pěchoty BVP-2, obrněné vozidlo Titus a ruční zbraně i výstroj. Diváci se mohou těšit na </w:t>
      </w:r>
      <w:r>
        <w:rPr>
          <w:color w:val="000000"/>
          <w:shd w:val="clear" w:color="auto" w:fill="FFFFFF"/>
        </w:rPr>
        <w:t>ukázky sebeobrany a boje zblízka.</w:t>
      </w:r>
    </w:p>
    <w:p w:rsidR="007721C8" w:rsidRDefault="007721C8" w:rsidP="00956137">
      <w:pPr>
        <w:rPr>
          <w:shd w:val="clear" w:color="auto" w:fill="FFFFFF"/>
        </w:rPr>
      </w:pPr>
      <w:r>
        <w:lastRenderedPageBreak/>
        <w:t xml:space="preserve">Svoji činnost předvede </w:t>
      </w:r>
      <w:r>
        <w:rPr>
          <w:color w:val="000000"/>
          <w:shd w:val="clear" w:color="auto" w:fill="FFFFFF"/>
        </w:rPr>
        <w:t xml:space="preserve">Odbor pro válečné veterány a válečné hroby MO a Komunitní centrum pro válečné veterány. </w:t>
      </w:r>
      <w:r>
        <w:t xml:space="preserve">Příslušníci Sekce komunikačních a informačních systémů MO budou prezentovat projekt Spojař nové generace. </w:t>
      </w:r>
    </w:p>
    <w:p w:rsidR="00956137" w:rsidRDefault="007721C8" w:rsidP="00956137">
      <w:pPr>
        <w:ind w:firstLine="709"/>
      </w:pPr>
      <w:r>
        <w:t>Zástupci odboru komunikace MO představí vzdělávací projekt Příprava občanů k obraně státu (POKOS), v </w:t>
      </w:r>
      <w:proofErr w:type="gramStart"/>
      <w:r>
        <w:t>rámci</w:t>
      </w:r>
      <w:proofErr w:type="gramEnd"/>
      <w:r>
        <w:t xml:space="preserve"> kterého jsou připraveny soutěže o drobné ceny. Zájemci </w:t>
      </w:r>
    </w:p>
    <w:p w:rsidR="007721C8" w:rsidRDefault="007721C8" w:rsidP="00956137">
      <w:r>
        <w:t xml:space="preserve">o službu v ozbrojených silách České republiky se mohou informovat u pracovníků </w:t>
      </w:r>
      <w:proofErr w:type="spellStart"/>
      <w:r>
        <w:t>Rekrutačního</w:t>
      </w:r>
      <w:proofErr w:type="spellEnd"/>
      <w:r>
        <w:t xml:space="preserve"> střediska Čechy.</w:t>
      </w:r>
    </w:p>
    <w:p w:rsidR="007721C8" w:rsidRDefault="007721C8" w:rsidP="00956137">
      <w:pPr>
        <w:ind w:firstLine="708"/>
      </w:pPr>
      <w:r>
        <w:t>Slavnostního zahájení ve 14.00 hodin se zúčastní ministryně obrany Jana Černochová, náčelník Generálního štábu Armády ČR generálporučík Karel Řehka a další hosté.</w:t>
      </w:r>
    </w:p>
    <w:p w:rsidR="009E770D" w:rsidRDefault="009E770D" w:rsidP="00956137"/>
    <w:p w:rsidR="00196F22" w:rsidRDefault="007721C8" w:rsidP="007721C8">
      <w:pPr>
        <w:jc w:val="both"/>
        <w:rPr>
          <w:b/>
          <w:bCs/>
        </w:rPr>
      </w:pPr>
      <w:r>
        <w:t xml:space="preserve">Na akci je </w:t>
      </w:r>
      <w:r>
        <w:rPr>
          <w:b/>
          <w:bCs/>
        </w:rPr>
        <w:t>vyžadována akreditace</w:t>
      </w:r>
      <w:r>
        <w:t>, požadavky zasílejte</w:t>
      </w:r>
      <w:r>
        <w:rPr>
          <w:b/>
          <w:bCs/>
        </w:rPr>
        <w:t xml:space="preserve"> nejpozději do 9. listopadu 2023 </w:t>
      </w:r>
    </w:p>
    <w:p w:rsidR="007721C8" w:rsidRDefault="007721C8" w:rsidP="007721C8">
      <w:pPr>
        <w:jc w:val="both"/>
        <w:rPr>
          <w:color w:val="000000"/>
        </w:rPr>
      </w:pPr>
      <w:r>
        <w:rPr>
          <w:b/>
          <w:bCs/>
        </w:rPr>
        <w:t xml:space="preserve">do 16.30 hodin </w:t>
      </w:r>
      <w:r>
        <w:t xml:space="preserve">na </w:t>
      </w:r>
      <w:r>
        <w:rPr>
          <w:color w:val="000000"/>
        </w:rPr>
        <w:t>e-mail</w:t>
      </w:r>
      <w:r>
        <w:t xml:space="preserve">: </w:t>
      </w:r>
      <w:hyperlink r:id="rId10" w:history="1">
        <w:r>
          <w:rPr>
            <w:rStyle w:val="Hypertextovodkaz"/>
            <w:rFonts w:eastAsia="Arial Unicode MS"/>
          </w:rPr>
          <w:t>kangs@army.cz</w:t>
        </w:r>
      </w:hyperlink>
    </w:p>
    <w:p w:rsidR="007721C8" w:rsidRDefault="007721C8" w:rsidP="007721C8">
      <w:pPr>
        <w:ind w:firstLine="708"/>
        <w:rPr>
          <w:b/>
          <w:bCs/>
          <w:color w:val="000000"/>
        </w:rPr>
      </w:pPr>
    </w:p>
    <w:p w:rsidR="007721C8" w:rsidRDefault="007721C8" w:rsidP="007721C8">
      <w:r>
        <w:rPr>
          <w:b/>
          <w:bCs/>
        </w:rPr>
        <w:t xml:space="preserve">Kontaktní osoba: </w:t>
      </w:r>
      <w:r>
        <w:t xml:space="preserve">podplukovnice Vlastimila Cyprisová, oddělení komunikace s veřejností, Generální štáb AČR, tel.: 973 216 044, 702 000 371, e-mail: </w:t>
      </w:r>
      <w:hyperlink r:id="rId11" w:history="1">
        <w:r>
          <w:rPr>
            <w:rStyle w:val="Hypertextovodkaz"/>
            <w:rFonts w:eastAsia="Arial Unicode MS"/>
          </w:rPr>
          <w:t>kangs@army.cz</w:t>
        </w:r>
      </w:hyperlink>
    </w:p>
    <w:p w:rsidR="00196F22" w:rsidRDefault="00196F22" w:rsidP="007721C8">
      <w:pPr>
        <w:rPr>
          <w:color w:val="FF0000"/>
        </w:rPr>
      </w:pPr>
    </w:p>
    <w:p w:rsidR="007721C8" w:rsidRDefault="007721C8" w:rsidP="007721C8">
      <w:pPr>
        <w:rPr>
          <w:color w:val="FF0000"/>
        </w:rPr>
      </w:pPr>
      <w:r>
        <w:rPr>
          <w:color w:val="FF0000"/>
        </w:rPr>
        <w:t xml:space="preserve">  </w:t>
      </w:r>
    </w:p>
    <w:p w:rsidR="007721C8" w:rsidRDefault="007721C8" w:rsidP="007721C8">
      <w:pPr>
        <w:pStyle w:val="s3"/>
        <w:spacing w:before="0" w:beforeAutospacing="0" w:after="0" w:afterAutospacing="0"/>
        <w:jc w:val="both"/>
        <w:rPr>
          <w:u w:val="single"/>
        </w:rPr>
      </w:pPr>
      <w:r>
        <w:rPr>
          <w:rStyle w:val="bumpedfont15"/>
          <w:b/>
          <w:bCs/>
          <w:u w:val="single"/>
        </w:rPr>
        <w:t>PÁTEK 10. LISTOPADU 2023</w:t>
      </w:r>
    </w:p>
    <w:p w:rsidR="007721C8" w:rsidRDefault="007721C8" w:rsidP="007721C8">
      <w:pPr>
        <w:pStyle w:val="s3"/>
        <w:spacing w:before="0" w:beforeAutospacing="0" w:after="0" w:afterAutospacing="0"/>
        <w:jc w:val="both"/>
      </w:pPr>
      <w:r>
        <w:rPr>
          <w:rStyle w:val="bumpedfont15"/>
          <w:b/>
          <w:bCs/>
        </w:rPr>
        <w:t>Ekumenická bohoslužba ke Dni válečných veteránů</w:t>
      </w:r>
    </w:p>
    <w:p w:rsidR="007721C8" w:rsidRDefault="007721C8" w:rsidP="007721C8">
      <w:pPr>
        <w:pStyle w:val="s3"/>
        <w:spacing w:before="0" w:beforeAutospacing="0" w:after="0" w:afterAutospacing="0"/>
        <w:jc w:val="both"/>
      </w:pPr>
      <w:r>
        <w:rPr>
          <w:rStyle w:val="bumpedfont15"/>
          <w:b/>
          <w:bCs/>
        </w:rPr>
        <w:t>Praha</w:t>
      </w:r>
    </w:p>
    <w:p w:rsidR="007721C8" w:rsidRPr="00196F22" w:rsidRDefault="007721C8" w:rsidP="007721C8">
      <w:pPr>
        <w:pStyle w:val="s3"/>
        <w:spacing w:before="0" w:beforeAutospacing="0" w:after="0" w:afterAutospacing="0"/>
        <w:jc w:val="both"/>
        <w:rPr>
          <w:sz w:val="16"/>
          <w:szCs w:val="16"/>
        </w:rPr>
      </w:pPr>
      <w:r>
        <w:t> </w:t>
      </w:r>
    </w:p>
    <w:p w:rsidR="007721C8" w:rsidRDefault="007721C8" w:rsidP="00956137">
      <w:pPr>
        <w:pStyle w:val="s3"/>
        <w:spacing w:before="0" w:beforeAutospacing="0" w:after="0" w:afterAutospacing="0"/>
        <w:ind w:firstLine="708"/>
        <w:rPr>
          <w:rStyle w:val="bumpedfont15"/>
          <w:rFonts w:ascii="Calibri" w:hAnsi="Calibri" w:cs="Calibri"/>
          <w:sz w:val="22"/>
          <w:szCs w:val="22"/>
        </w:rPr>
      </w:pPr>
      <w:r>
        <w:rPr>
          <w:rStyle w:val="bumpedfont15"/>
        </w:rPr>
        <w:t>V pátek 10. listopadu 2023 </w:t>
      </w:r>
      <w:r w:rsidR="009E770D">
        <w:rPr>
          <w:rStyle w:val="bumpedfont15"/>
        </w:rPr>
        <w:t xml:space="preserve">se </w:t>
      </w:r>
      <w:r>
        <w:rPr>
          <w:rStyle w:val="bumpedfont15"/>
        </w:rPr>
        <w:t xml:space="preserve">od 11.00 hodin ve vojenském kostele sv. Jana Nepomuckého v Praze na Hradčanech uskuteční ekumenická bohoslužba ke Dni válečných veteránů. Během ní zazní k uctění památky obětí válečných konfliktů modlitba za padlé a zemřelé a modlitba za mír. </w:t>
      </w:r>
    </w:p>
    <w:p w:rsidR="007721C8" w:rsidRDefault="007721C8" w:rsidP="00956137">
      <w:pPr>
        <w:pStyle w:val="s3"/>
        <w:spacing w:before="0" w:beforeAutospacing="0" w:after="0" w:afterAutospacing="0"/>
        <w:ind w:firstLine="708"/>
      </w:pPr>
      <w:r>
        <w:rPr>
          <w:rStyle w:val="bumpedfont15"/>
        </w:rPr>
        <w:t>Společně s vojenskými kaplany a válečnými veterány se vzpomínkové akce zúčastní ministryně obrany Jana Černochová, náčelník Generálního štábu Armády České republiky generálporučík Karel Řehka, zástupci Ekumenické rady církví a České biskupské konference.</w:t>
      </w:r>
    </w:p>
    <w:p w:rsidR="007721C8" w:rsidRDefault="007721C8" w:rsidP="007721C8">
      <w:pPr>
        <w:pStyle w:val="s3"/>
        <w:spacing w:before="0" w:beforeAutospacing="0" w:after="0" w:afterAutospacing="0"/>
        <w:jc w:val="both"/>
      </w:pPr>
      <w:r>
        <w:t> </w:t>
      </w:r>
    </w:p>
    <w:p w:rsidR="007721C8" w:rsidRDefault="007721C8" w:rsidP="007721C8">
      <w:pPr>
        <w:pStyle w:val="s3"/>
        <w:spacing w:before="0" w:beforeAutospacing="0" w:after="0" w:afterAutospacing="0"/>
        <w:jc w:val="both"/>
        <w:rPr>
          <w:u w:val="single"/>
        </w:rPr>
      </w:pPr>
      <w:r>
        <w:rPr>
          <w:rStyle w:val="bumpedfont15"/>
          <w:b/>
          <w:bCs/>
          <w:u w:val="single"/>
        </w:rPr>
        <w:t>Informace pro sdělovací prostředky:</w:t>
      </w:r>
    </w:p>
    <w:p w:rsidR="007721C8" w:rsidRDefault="00196F22" w:rsidP="00196F22">
      <w:pPr>
        <w:pStyle w:val="s3"/>
        <w:spacing w:before="0" w:beforeAutospacing="0" w:after="0" w:afterAutospacing="0"/>
      </w:pPr>
      <w:proofErr w:type="gramStart"/>
      <w:r>
        <w:rPr>
          <w:rStyle w:val="bumpedfont15"/>
          <w:b/>
          <w:bCs/>
        </w:rPr>
        <w:t>Pátek</w:t>
      </w:r>
      <w:proofErr w:type="gramEnd"/>
      <w:r w:rsidR="007721C8">
        <w:rPr>
          <w:rStyle w:val="bumpedfont15"/>
          <w:b/>
          <w:bCs/>
        </w:rPr>
        <w:t> 10. listopadu 2023 od 11.00 hodin</w:t>
      </w:r>
      <w:r w:rsidR="007721C8">
        <w:rPr>
          <w:rStyle w:val="bumpedfont15"/>
        </w:rPr>
        <w:t> – ekumenická bohoslužba ke Dni válečných veteránů – </w:t>
      </w:r>
      <w:r w:rsidR="007721C8">
        <w:rPr>
          <w:rStyle w:val="bumpedfont15"/>
          <w:b/>
          <w:bCs/>
        </w:rPr>
        <w:t>FOTOTERMÍN s možností rozhovorů</w:t>
      </w:r>
      <w:r w:rsidR="00956137">
        <w:rPr>
          <w:rStyle w:val="bumpedfont15"/>
          <w:b/>
          <w:bCs/>
        </w:rPr>
        <w:t>.</w:t>
      </w:r>
    </w:p>
    <w:p w:rsidR="007721C8" w:rsidRDefault="007721C8" w:rsidP="00196F22">
      <w:pPr>
        <w:pStyle w:val="s3"/>
        <w:spacing w:before="0" w:beforeAutospacing="0" w:after="0" w:afterAutospacing="0"/>
      </w:pPr>
      <w:r>
        <w:rPr>
          <w:rStyle w:val="bumpedfont15"/>
          <w:b/>
          <w:bCs/>
        </w:rPr>
        <w:t>Sraz novinářů do 10.45 hodin</w:t>
      </w:r>
      <w:r>
        <w:rPr>
          <w:rStyle w:val="bumpedfont15"/>
        </w:rPr>
        <w:t> u vchodu do vojenského kostela sv. Jana Nepomuckého v Praze na Hradčanech</w:t>
      </w:r>
    </w:p>
    <w:p w:rsidR="007721C8" w:rsidRDefault="007721C8" w:rsidP="00196F22">
      <w:pPr>
        <w:pStyle w:val="s3"/>
        <w:spacing w:before="0" w:beforeAutospacing="0" w:after="0" w:afterAutospacing="0"/>
      </w:pPr>
      <w:r>
        <w:t> </w:t>
      </w:r>
    </w:p>
    <w:p w:rsidR="007721C8" w:rsidRDefault="007721C8" w:rsidP="00196F22">
      <w:pPr>
        <w:pStyle w:val="s3"/>
        <w:spacing w:before="0" w:beforeAutospacing="0" w:after="0" w:afterAutospacing="0"/>
      </w:pPr>
      <w:r>
        <w:rPr>
          <w:rStyle w:val="bumpedfont15"/>
          <w:b/>
          <w:bCs/>
        </w:rPr>
        <w:t>Kontaktní osoba: </w:t>
      </w:r>
      <w:r>
        <w:rPr>
          <w:rStyle w:val="bumpedfont15"/>
        </w:rPr>
        <w:t>plukovnice Magdalena Dvořáková, oddělení komunikace s veřejností, Generální štáb AČR, tel.: 973 216 042, 725 844 517, e-mail: </w:t>
      </w:r>
      <w:hyperlink r:id="rId12" w:history="1">
        <w:r>
          <w:rPr>
            <w:rStyle w:val="Hypertextovodkaz"/>
          </w:rPr>
          <w:t>kangs@army.cz</w:t>
        </w:r>
      </w:hyperlink>
    </w:p>
    <w:p w:rsidR="003E5431" w:rsidRDefault="003E5431" w:rsidP="00196F22">
      <w:pPr>
        <w:autoSpaceDE w:val="0"/>
        <w:autoSpaceDN w:val="0"/>
        <w:adjustRightInd w:val="0"/>
        <w:rPr>
          <w:b/>
          <w:bCs/>
          <w:u w:val="single"/>
        </w:rPr>
      </w:pPr>
    </w:p>
    <w:p w:rsidR="00196F22" w:rsidRDefault="00196F22" w:rsidP="007721C8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7721C8" w:rsidRDefault="007721C8" w:rsidP="007721C8">
      <w:pPr>
        <w:autoSpaceDE w:val="0"/>
        <w:autoSpaceDN w:val="0"/>
        <w:adjustRightInd w:val="0"/>
        <w:jc w:val="both"/>
      </w:pPr>
      <w:r>
        <w:rPr>
          <w:b/>
          <w:bCs/>
          <w:u w:val="single"/>
        </w:rPr>
        <w:t>PÁTEK</w:t>
      </w:r>
      <w:r w:rsidRPr="0031722E">
        <w:rPr>
          <w:b/>
          <w:bCs/>
          <w:u w:val="single"/>
        </w:rPr>
        <w:t xml:space="preserve"> 11. </w:t>
      </w:r>
      <w:r>
        <w:rPr>
          <w:b/>
          <w:bCs/>
          <w:u w:val="single"/>
        </w:rPr>
        <w:t>LISTOPADU 2023</w:t>
      </w:r>
    </w:p>
    <w:p w:rsidR="007721C8" w:rsidRDefault="007721C8" w:rsidP="007721C8">
      <w:pPr>
        <w:autoSpaceDE w:val="0"/>
        <w:autoSpaceDN w:val="0"/>
        <w:adjustRightInd w:val="0"/>
        <w:jc w:val="both"/>
        <w:rPr>
          <w:b/>
          <w:bCs/>
        </w:rPr>
      </w:pPr>
      <w:r w:rsidRPr="0031722E">
        <w:rPr>
          <w:b/>
          <w:bCs/>
        </w:rPr>
        <w:t>De</w:t>
      </w:r>
      <w:r>
        <w:rPr>
          <w:b/>
          <w:bCs/>
        </w:rPr>
        <w:t>n</w:t>
      </w:r>
      <w:r w:rsidRPr="0031722E">
        <w:rPr>
          <w:b/>
          <w:bCs/>
        </w:rPr>
        <w:t xml:space="preserve"> válečných veteránů</w:t>
      </w:r>
    </w:p>
    <w:p w:rsidR="007721C8" w:rsidRDefault="007721C8" w:rsidP="007721C8">
      <w:pPr>
        <w:autoSpaceDE w:val="0"/>
        <w:autoSpaceDN w:val="0"/>
        <w:adjustRightInd w:val="0"/>
        <w:jc w:val="both"/>
        <w:rPr>
          <w:b/>
          <w:bCs/>
        </w:rPr>
      </w:pPr>
      <w:r w:rsidRPr="0031722E">
        <w:rPr>
          <w:b/>
          <w:bCs/>
        </w:rPr>
        <w:t>Ostrava</w:t>
      </w:r>
    </w:p>
    <w:p w:rsidR="007721C8" w:rsidRPr="00196F22" w:rsidRDefault="007721C8" w:rsidP="007721C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21C8" w:rsidRDefault="007721C8" w:rsidP="00196F22">
      <w:pPr>
        <w:autoSpaceDE w:val="0"/>
        <w:autoSpaceDN w:val="0"/>
        <w:adjustRightInd w:val="0"/>
        <w:ind w:firstLine="708"/>
      </w:pPr>
      <w:r>
        <w:t>V sobotu 11. listopadu 2023 se od 11.00 hodin bude konat v Ostravě vzpomínková akce ke Dn</w:t>
      </w:r>
      <w:r w:rsidR="009E770D">
        <w:t>i</w:t>
      </w:r>
      <w:r>
        <w:t xml:space="preserve"> válečných veteránů v parku Československých letců u Památníku válečných veteránů v Moravské Ostravě. </w:t>
      </w:r>
    </w:p>
    <w:p w:rsidR="007721C8" w:rsidRDefault="007721C8" w:rsidP="00196F22">
      <w:pPr>
        <w:autoSpaceDE w:val="0"/>
        <w:autoSpaceDN w:val="0"/>
        <w:adjustRightInd w:val="0"/>
      </w:pPr>
    </w:p>
    <w:p w:rsidR="007721C8" w:rsidRPr="00523617" w:rsidRDefault="007721C8" w:rsidP="00196F22">
      <w:pPr>
        <w:autoSpaceDE w:val="0"/>
        <w:autoSpaceDN w:val="0"/>
        <w:adjustRightInd w:val="0"/>
      </w:pPr>
      <w:r>
        <w:rPr>
          <w:b/>
          <w:bCs/>
        </w:rPr>
        <w:lastRenderedPageBreak/>
        <w:t>K</w:t>
      </w:r>
      <w:r w:rsidRPr="0031722E">
        <w:rPr>
          <w:b/>
          <w:bCs/>
        </w:rPr>
        <w:t>ontaktní osoba:</w:t>
      </w:r>
      <w:r>
        <w:t xml:space="preserve"> kapitán Martin </w:t>
      </w:r>
      <w:proofErr w:type="spellStart"/>
      <w:r>
        <w:t>Ogořalek</w:t>
      </w:r>
      <w:proofErr w:type="spellEnd"/>
      <w:r>
        <w:t xml:space="preserve">, tiskový a informační pracovník Krajského vojenského velitelství Ostrava, tel.: 973 487 713, 602 560 281, </w:t>
      </w:r>
      <w:r>
        <w:rPr>
          <w:color w:val="000000"/>
        </w:rPr>
        <w:t xml:space="preserve">e-mail: </w:t>
      </w:r>
      <w:hyperlink r:id="rId13" w:history="1">
        <w:r w:rsidRPr="00523617">
          <w:rPr>
            <w:rStyle w:val="Hypertextovodkaz"/>
          </w:rPr>
          <w:t>ogoralekm@army.cz</w:t>
        </w:r>
      </w:hyperlink>
    </w:p>
    <w:p w:rsidR="007721C8" w:rsidRPr="00F773A4" w:rsidRDefault="007721C8" w:rsidP="00196F22"/>
    <w:p w:rsidR="009E770D" w:rsidRDefault="009E770D" w:rsidP="00196F22">
      <w:pPr>
        <w:rPr>
          <w:b/>
          <w:bCs/>
          <w:color w:val="FF0000"/>
          <w:u w:val="single"/>
        </w:rPr>
      </w:pPr>
    </w:p>
    <w:p w:rsidR="00956137" w:rsidRDefault="00956137" w:rsidP="00FA0876">
      <w:pPr>
        <w:rPr>
          <w:b/>
          <w:bCs/>
          <w:color w:val="FF0000"/>
          <w:u w:val="single"/>
        </w:rPr>
      </w:pPr>
    </w:p>
    <w:p w:rsidR="00956137" w:rsidRDefault="00956137" w:rsidP="00FA0876">
      <w:pPr>
        <w:rPr>
          <w:b/>
          <w:bCs/>
          <w:color w:val="FF0000"/>
          <w:u w:val="single"/>
        </w:rPr>
      </w:pPr>
    </w:p>
    <w:p w:rsidR="00956137" w:rsidRDefault="00956137" w:rsidP="00FA0876">
      <w:pPr>
        <w:rPr>
          <w:b/>
          <w:bCs/>
          <w:color w:val="FF0000"/>
          <w:u w:val="single"/>
        </w:rPr>
      </w:pPr>
    </w:p>
    <w:p w:rsidR="00956137" w:rsidRDefault="00956137" w:rsidP="00FA0876">
      <w:pPr>
        <w:rPr>
          <w:b/>
          <w:bCs/>
          <w:color w:val="FF0000"/>
          <w:u w:val="single"/>
        </w:rPr>
      </w:pPr>
    </w:p>
    <w:p w:rsidR="00956137" w:rsidRDefault="00956137" w:rsidP="00FA0876">
      <w:pPr>
        <w:rPr>
          <w:b/>
          <w:bCs/>
          <w:color w:val="FF0000"/>
          <w:u w:val="single"/>
        </w:rPr>
      </w:pPr>
    </w:p>
    <w:p w:rsidR="00956137" w:rsidRPr="005D6331" w:rsidRDefault="00956137" w:rsidP="00FA0876">
      <w:pPr>
        <w:rPr>
          <w:b/>
          <w:bCs/>
          <w:color w:val="FF0000"/>
          <w:u w:val="single"/>
        </w:rPr>
      </w:pPr>
    </w:p>
    <w:sectPr w:rsidR="00956137" w:rsidRPr="005D63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5B" w:rsidRDefault="001B385B">
      <w:r>
        <w:separator/>
      </w:r>
    </w:p>
  </w:endnote>
  <w:endnote w:type="continuationSeparator" w:id="0">
    <w:p w:rsidR="001B385B" w:rsidRDefault="001B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1B385B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1B3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5B" w:rsidRDefault="001B385B">
      <w:r>
        <w:separator/>
      </w:r>
    </w:p>
  </w:footnote>
  <w:footnote w:type="continuationSeparator" w:id="0">
    <w:p w:rsidR="001B385B" w:rsidRDefault="001B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7397"/>
    <w:rsid w:val="00100829"/>
    <w:rsid w:val="001029D1"/>
    <w:rsid w:val="00120CCA"/>
    <w:rsid w:val="00121AD8"/>
    <w:rsid w:val="001262C0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37FFD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23A15"/>
    <w:rsid w:val="006332CF"/>
    <w:rsid w:val="00636AB4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6F3C"/>
    <w:rsid w:val="007B7302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2BE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4B9A"/>
    <w:rsid w:val="00931AC3"/>
    <w:rsid w:val="00954C88"/>
    <w:rsid w:val="00956137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6809"/>
    <w:rsid w:val="00B17FF3"/>
    <w:rsid w:val="00B30743"/>
    <w:rsid w:val="00B30B70"/>
    <w:rsid w:val="00B36C29"/>
    <w:rsid w:val="00B42D69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51A35"/>
    <w:rsid w:val="00E52FD9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454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65B8"/>
    <w:rsid w:val="00FA71B7"/>
    <w:rsid w:val="00FB30C3"/>
    <w:rsid w:val="00FB4072"/>
    <w:rsid w:val="00FC0214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E33F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cp@army.cz" TargetMode="External"/><Relationship Id="rId13" Type="http://schemas.openxmlformats.org/officeDocument/2006/relationships/hyperlink" Target="ogoralekm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gs@arm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gs@arm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gs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sidla@uno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6FDE-3C99-4996-805C-FD66DDF8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18</cp:revision>
  <cp:lastPrinted>2021-10-29T09:26:00Z</cp:lastPrinted>
  <dcterms:created xsi:type="dcterms:W3CDTF">2023-10-27T10:46:00Z</dcterms:created>
  <dcterms:modified xsi:type="dcterms:W3CDTF">2023-11-03T13:26:00Z</dcterms:modified>
</cp:coreProperties>
</file>